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2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3"/>
        <w:gridCol w:w="6189"/>
      </w:tblGrid>
      <w:tr w:rsidR="00DD2986" w:rsidRPr="00AA262C">
        <w:trPr>
          <w:cantSplit/>
          <w:jc w:val="center"/>
        </w:trPr>
        <w:tc>
          <w:tcPr>
            <w:tcW w:w="2265" w:type="dxa"/>
            <w:tcBorders>
              <w:bottom w:val="single" w:sz="4" w:space="0" w:color="auto"/>
            </w:tcBorders>
          </w:tcPr>
          <w:p w:rsidR="00DD2986" w:rsidRPr="006E5B63" w:rsidRDefault="00603C6B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s-ES"/>
              </w:rPr>
              <w:drawing>
                <wp:inline distT="0" distB="0" distL="0" distR="0">
                  <wp:extent cx="2256155" cy="688975"/>
                  <wp:effectExtent l="0" t="0" r="0" b="0"/>
                  <wp:docPr id="1" name="Imagen 1" descr="log_upla_bn_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_upla_bn_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7" w:type="dxa"/>
            <w:tcBorders>
              <w:bottom w:val="single" w:sz="4" w:space="0" w:color="auto"/>
            </w:tcBorders>
          </w:tcPr>
          <w:p w:rsidR="00DD2986" w:rsidRPr="006E5B63" w:rsidRDefault="00DD2986">
            <w:pPr>
              <w:spacing w:line="160" w:lineRule="exact"/>
              <w:jc w:val="right"/>
              <w:rPr>
                <w:rFonts w:ascii="Calibri" w:hAnsi="Calibri" w:cs="Calibri"/>
                <w:w w:val="80"/>
                <w:sz w:val="12"/>
                <w:szCs w:val="12"/>
                <w:lang w:val="it-IT"/>
              </w:rPr>
            </w:pPr>
            <w:bookmarkStart w:id="0" w:name="_GoBack"/>
            <w:bookmarkEnd w:id="0"/>
          </w:p>
        </w:tc>
      </w:tr>
    </w:tbl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  <w:tab w:val="right" w:pos="430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tabs>
          <w:tab w:val="left" w:pos="0"/>
        </w:tabs>
        <w:rPr>
          <w:rFonts w:ascii="Calibri" w:hAnsi="Calibri" w:cs="Calibri"/>
          <w:sz w:val="26"/>
          <w:szCs w:val="26"/>
          <w:lang w:val="it-IT"/>
        </w:rPr>
      </w:pPr>
    </w:p>
    <w:p w:rsidR="00DD2986" w:rsidRPr="006E5B63" w:rsidRDefault="00DD2986">
      <w:pPr>
        <w:pStyle w:val="Ttulo3"/>
        <w:rPr>
          <w:rFonts w:ascii="Calibri" w:hAnsi="Calibri" w:cs="Calibri"/>
          <w:b w:val="0"/>
          <w:bCs w:val="0"/>
          <w:sz w:val="36"/>
          <w:szCs w:val="36"/>
        </w:rPr>
      </w:pPr>
      <w:r w:rsidRPr="006E5B63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 xml:space="preserve">CONCURSO DE INVESTIGACIÓN </w:t>
      </w:r>
      <w:r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>PARA ESTUDIANTES</w:t>
      </w:r>
      <w:r w:rsidRPr="006E5B63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 xml:space="preserve"> 201</w:t>
      </w:r>
      <w:r w:rsidR="00CF3C5C">
        <w:rPr>
          <w:rFonts w:ascii="Calibri" w:hAnsi="Calibri" w:cs="Calibri"/>
          <w:b w:val="0"/>
          <w:bCs w:val="0"/>
          <w:sz w:val="36"/>
          <w:szCs w:val="36"/>
          <w:shd w:val="pct20" w:color="auto" w:fill="auto"/>
        </w:rPr>
        <w:t>6</w:t>
      </w:r>
    </w:p>
    <w:p w:rsidR="00DD2986" w:rsidRPr="006E5B63" w:rsidRDefault="00DD2986">
      <w:pPr>
        <w:pStyle w:val="OmniPage2"/>
        <w:tabs>
          <w:tab w:val="clear" w:pos="2460"/>
          <w:tab w:val="clear" w:pos="7340"/>
        </w:tabs>
        <w:rPr>
          <w:rFonts w:ascii="Calibri" w:hAnsi="Calibri" w:cs="Calibri"/>
          <w:sz w:val="36"/>
          <w:szCs w:val="36"/>
          <w:lang w:val="es-ES"/>
        </w:rPr>
      </w:pPr>
    </w:p>
    <w:p w:rsidR="00DD2986" w:rsidRPr="006E5B63" w:rsidRDefault="00DD2986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</w:p>
    <w:p w:rsidR="00DD2986" w:rsidRPr="006E5B63" w:rsidRDefault="00DD2986">
      <w:pPr>
        <w:jc w:val="center"/>
        <w:rPr>
          <w:rFonts w:ascii="Calibri" w:hAnsi="Calibri" w:cs="Calibri"/>
          <w:sz w:val="28"/>
          <w:szCs w:val="28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CONVENIO DE DESEMPEÑO UPA 1301</w:t>
      </w:r>
    </w:p>
    <w:p w:rsidR="00DD2986" w:rsidRPr="006E5B63" w:rsidRDefault="00DD2986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5479D6">
      <w:pPr>
        <w:jc w:val="center"/>
        <w:rPr>
          <w:rFonts w:ascii="Calibri" w:hAnsi="Calibri" w:cs="Calibri"/>
          <w:sz w:val="36"/>
          <w:szCs w:val="36"/>
          <w:shd w:val="pct20" w:color="auto" w:fill="auto"/>
          <w:lang w:val="es-ES"/>
        </w:rPr>
      </w:pPr>
      <w:r w:rsidRPr="006E5B63">
        <w:rPr>
          <w:rFonts w:ascii="Calibri" w:hAnsi="Calibri" w:cs="Calibri"/>
          <w:sz w:val="36"/>
          <w:szCs w:val="36"/>
          <w:shd w:val="pct20" w:color="auto" w:fill="auto"/>
          <w:lang w:val="es-ES"/>
        </w:rPr>
        <w:t>Generación de Conocimiento Compartido: Hacia un Modelo de Innovación Social para el Desarrollo Territorial de Playa Ancha</w:t>
      </w:r>
    </w:p>
    <w:p w:rsidR="00DD2986" w:rsidRPr="003735D6" w:rsidRDefault="00DD2986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6E5B63">
        <w:rPr>
          <w:rFonts w:ascii="Calibri" w:hAnsi="Calibri" w:cs="Calibri"/>
          <w:sz w:val="26"/>
          <w:szCs w:val="26"/>
          <w:lang w:val="es-ES"/>
        </w:rPr>
        <w:br w:type="page"/>
      </w:r>
      <w:r w:rsidRPr="003735D6">
        <w:rPr>
          <w:rFonts w:ascii="Calibri" w:hAnsi="Calibri" w:cs="Calibri"/>
          <w:sz w:val="24"/>
          <w:szCs w:val="24"/>
          <w:lang w:val="es-ES"/>
        </w:rPr>
        <w:lastRenderedPageBreak/>
        <w:t>El Convenio de Desempeño UPA 1301 “Generación de conocimiento compartido: Hacia un modelo de Innovación Social para el desarrollo territo</w:t>
      </w:r>
      <w:r w:rsidR="006A24E8">
        <w:rPr>
          <w:rFonts w:ascii="Calibri" w:hAnsi="Calibri" w:cs="Calibri"/>
          <w:sz w:val="24"/>
          <w:szCs w:val="24"/>
          <w:lang w:val="es-ES"/>
        </w:rPr>
        <w:t xml:space="preserve">rial de Playa Ancha” invita a los estudiantes de cursos superiores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de la Universidad de Playa Ancha </w:t>
      </w:r>
      <w:r w:rsidR="00CF3C5C">
        <w:rPr>
          <w:rFonts w:ascii="Calibri" w:hAnsi="Calibri" w:cs="Calibri"/>
          <w:sz w:val="24"/>
          <w:szCs w:val="24"/>
          <w:lang w:val="es-ES"/>
        </w:rPr>
        <w:t>(</w:t>
      </w:r>
      <w:r w:rsidR="00763427">
        <w:rPr>
          <w:rFonts w:ascii="Calibri" w:hAnsi="Calibri" w:cs="Calibri"/>
          <w:sz w:val="24"/>
          <w:szCs w:val="24"/>
          <w:lang w:val="es-ES"/>
        </w:rPr>
        <w:t xml:space="preserve">quinto </w:t>
      </w:r>
      <w:r w:rsidR="00CF3C5C">
        <w:rPr>
          <w:rFonts w:ascii="Calibri" w:hAnsi="Calibri" w:cs="Calibri"/>
          <w:sz w:val="24"/>
          <w:szCs w:val="24"/>
          <w:lang w:val="es-ES"/>
        </w:rPr>
        <w:t>semestre en adelante)</w:t>
      </w:r>
      <w:r w:rsidR="00763427">
        <w:rPr>
          <w:rFonts w:ascii="Calibri" w:hAnsi="Calibri" w:cs="Calibri"/>
          <w:sz w:val="24"/>
          <w:szCs w:val="24"/>
          <w:lang w:val="es-ES"/>
        </w:rPr>
        <w:t>,</w:t>
      </w:r>
      <w:r w:rsidR="00CF3C5C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a presentar propuestas de investigación para el concurso de investigación </w:t>
      </w:r>
      <w:r>
        <w:rPr>
          <w:rFonts w:ascii="Calibri" w:hAnsi="Calibri" w:cs="Calibri"/>
          <w:sz w:val="24"/>
          <w:szCs w:val="24"/>
          <w:lang w:val="es-ES"/>
        </w:rPr>
        <w:t>estudiantil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201</w:t>
      </w:r>
      <w:r w:rsidR="00CF3C5C">
        <w:rPr>
          <w:rFonts w:ascii="Calibri" w:hAnsi="Calibri" w:cs="Calibri"/>
          <w:sz w:val="24"/>
          <w:szCs w:val="24"/>
          <w:lang w:val="es-ES"/>
        </w:rPr>
        <w:t>6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</w:p>
    <w:p w:rsidR="00DD2986" w:rsidRDefault="00DD2986" w:rsidP="005C247F">
      <w:pPr>
        <w:adjustRightInd w:val="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DD2986" w:rsidRDefault="00DD2986" w:rsidP="005C247F">
      <w:pPr>
        <w:adjustRightInd w:val="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Est</w:t>
      </w:r>
      <w:r>
        <w:rPr>
          <w:rFonts w:ascii="Calibri" w:hAnsi="Calibri" w:cs="Calibri"/>
          <w:sz w:val="24"/>
          <w:szCs w:val="24"/>
          <w:lang w:val="es-ES"/>
        </w:rPr>
        <w:t xml:space="preserve">e concurso tiene gran importancia dentro de los objetivos del Convenio de Desempeño UPA 1301, constituyéndose en pieza clave para potenciar la generación de conocimiento compartido entre </w:t>
      </w:r>
      <w:smartTag w:uri="urn:schemas-microsoft-com:office:smarttags" w:element="PersonName">
        <w:smartTagPr>
          <w:attr w:name="ProductID" w:val="la Universidad"/>
        </w:smartTagPr>
        <w:r>
          <w:rPr>
            <w:rFonts w:ascii="Calibri" w:hAnsi="Calibri" w:cs="Calibri"/>
            <w:sz w:val="24"/>
            <w:szCs w:val="24"/>
            <w:lang w:val="es-ES"/>
          </w:rPr>
          <w:t>la Universidad</w:t>
        </w:r>
      </w:smartTag>
      <w:r>
        <w:rPr>
          <w:rFonts w:ascii="Calibri" w:hAnsi="Calibri" w:cs="Calibri"/>
          <w:sz w:val="24"/>
          <w:szCs w:val="24"/>
          <w:lang w:val="es-ES"/>
        </w:rPr>
        <w:t xml:space="preserve"> de Playa Ancha y los actores públicos, privados y de la sociedad a través de un modelo de innovación social que permita contribuir al desarrollo territorial de Playa Ancha.</w:t>
      </w:r>
    </w:p>
    <w:p w:rsidR="00DD2986" w:rsidRDefault="00DD2986" w:rsidP="002205CB">
      <w:pPr>
        <w:adjustRightInd w:val="0"/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Esta iniciativa se inscribe dentro la vocación pública de nuestra Universidad, aportando a la concresión</w:t>
      </w:r>
      <w:r w:rsidRPr="008A68FB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>del anhelo de la comunidad universitaria de participación en los territorios y fortalecer la relación con los actores sociales, potenciando los equipos de trabajo y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construyendo capacidades, en vinculación con el medio, </w:t>
      </w:r>
      <w:r>
        <w:rPr>
          <w:rFonts w:ascii="Calibri" w:hAnsi="Calibri" w:cs="Calibri"/>
          <w:sz w:val="24"/>
          <w:szCs w:val="24"/>
          <w:lang w:val="es-ES"/>
        </w:rPr>
        <w:t xml:space="preserve">que aporten a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la generación compartida de conocimiento, aprendizajes, valores y desarrollo entre </w:t>
      </w:r>
      <w:r>
        <w:rPr>
          <w:rFonts w:ascii="Calibri" w:hAnsi="Calibri" w:cs="Calibri"/>
          <w:sz w:val="24"/>
          <w:szCs w:val="24"/>
          <w:lang w:val="es-ES"/>
        </w:rPr>
        <w:t>los distintos actores locales, apuntando al desarrollo de la solidaridad local con el objetivo de mejorar en conjunto sus condiciones de vida.</w:t>
      </w:r>
    </w:p>
    <w:p w:rsidR="00DD2986" w:rsidRPr="003735D6" w:rsidRDefault="00DD2986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L</w:t>
      </w:r>
      <w:r w:rsidRPr="003735D6">
        <w:rPr>
          <w:rFonts w:ascii="Calibri" w:hAnsi="Calibri" w:cs="Calibri"/>
          <w:sz w:val="24"/>
          <w:szCs w:val="24"/>
          <w:lang w:val="es-ES"/>
        </w:rPr>
        <w:t>a presentación de las propuestas deberá realizarse en formato impreso (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copia) 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entregada en sobre cerrado </w:t>
      </w:r>
      <w:r w:rsidR="008E5EA6">
        <w:rPr>
          <w:rFonts w:ascii="Calibri" w:hAnsi="Calibri" w:cs="Calibri"/>
          <w:sz w:val="24"/>
          <w:szCs w:val="24"/>
          <w:lang w:val="es-ES"/>
        </w:rPr>
        <w:t xml:space="preserve">diirigido a Elizabeth Zenteno </w:t>
      </w:r>
      <w:r>
        <w:rPr>
          <w:rFonts w:ascii="Calibri" w:hAnsi="Calibri" w:cs="Calibri"/>
          <w:sz w:val="24"/>
          <w:szCs w:val="24"/>
          <w:lang w:val="es-ES"/>
        </w:rPr>
        <w:t xml:space="preserve">y 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una copia </w:t>
      </w:r>
      <w:r>
        <w:rPr>
          <w:rFonts w:ascii="Calibri" w:hAnsi="Calibri" w:cs="Calibri"/>
          <w:sz w:val="24"/>
          <w:szCs w:val="24"/>
          <w:lang w:val="es-ES"/>
        </w:rPr>
        <w:t xml:space="preserve">digital 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enviada a </w:t>
      </w:r>
      <w:hyperlink r:id="rId9" w:history="1">
        <w:r w:rsidR="008E5EA6" w:rsidRPr="007B352D">
          <w:rPr>
            <w:rStyle w:val="Hipervnculo"/>
            <w:rFonts w:ascii="Calibri" w:hAnsi="Calibri" w:cs="Calibri"/>
            <w:sz w:val="24"/>
            <w:szCs w:val="24"/>
            <w:lang w:val="es-ES"/>
          </w:rPr>
          <w:t>elizabeth.zenteno@upla.cl</w:t>
        </w:r>
      </w:hyperlink>
      <w:r w:rsidR="008E5EA6">
        <w:rPr>
          <w:rFonts w:ascii="Calibri" w:hAnsi="Calibri" w:cs="Calibri"/>
          <w:sz w:val="24"/>
          <w:szCs w:val="24"/>
          <w:lang w:val="es-ES"/>
        </w:rPr>
        <w:t xml:space="preserve"> cc </w:t>
      </w:r>
      <w:hyperlink r:id="rId10" w:history="1">
        <w:r w:rsidR="00A93CAE" w:rsidRPr="007B352D">
          <w:rPr>
            <w:rStyle w:val="Hipervnculo"/>
            <w:rFonts w:ascii="Calibri" w:hAnsi="Calibri" w:cs="Calibri"/>
            <w:sz w:val="24"/>
            <w:szCs w:val="24"/>
            <w:lang w:val="es-ES"/>
          </w:rPr>
          <w:t>xsanchez@upla.cl</w:t>
        </w:r>
      </w:hyperlink>
      <w:r w:rsidR="00A93CAE">
        <w:rPr>
          <w:rFonts w:ascii="Calibri" w:hAnsi="Calibri" w:cs="Calibri"/>
          <w:sz w:val="24"/>
          <w:szCs w:val="24"/>
          <w:lang w:val="es-ES"/>
        </w:rPr>
        <w:t xml:space="preserve">, </w:t>
      </w:r>
      <w:r>
        <w:rPr>
          <w:rFonts w:ascii="Calibri" w:hAnsi="Calibri" w:cs="Calibri"/>
          <w:sz w:val="24"/>
          <w:szCs w:val="24"/>
          <w:lang w:val="es-ES"/>
        </w:rPr>
        <w:t xml:space="preserve">antes del </w:t>
      </w:r>
      <w:r w:rsidR="00CF3C5C">
        <w:rPr>
          <w:rFonts w:ascii="Calibri" w:hAnsi="Calibri" w:cs="Calibri"/>
          <w:sz w:val="24"/>
          <w:szCs w:val="24"/>
          <w:lang w:val="es-ES"/>
        </w:rPr>
        <w:t>25</w:t>
      </w:r>
      <w:r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FA1975">
        <w:rPr>
          <w:rFonts w:ascii="Calibri" w:hAnsi="Calibri" w:cs="Calibri"/>
          <w:sz w:val="24"/>
          <w:szCs w:val="24"/>
          <w:lang w:val="es-ES"/>
        </w:rPr>
        <w:t>marzo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a las 17:00</w:t>
      </w:r>
      <w:r w:rsidR="006A24E8">
        <w:rPr>
          <w:rFonts w:ascii="Calibri" w:hAnsi="Calibri" w:cs="Calibri"/>
          <w:sz w:val="24"/>
          <w:szCs w:val="24"/>
          <w:lang w:val="es-ES"/>
        </w:rPr>
        <w:t xml:space="preserve"> horas</w:t>
      </w:r>
      <w:r w:rsidR="00CF3C5C">
        <w:rPr>
          <w:rFonts w:ascii="Calibri" w:hAnsi="Calibri" w:cs="Calibri"/>
          <w:sz w:val="24"/>
          <w:szCs w:val="24"/>
          <w:lang w:val="es-ES"/>
        </w:rPr>
        <w:t xml:space="preserve"> en las dependencias del Convenio de Desempeño UPA 1301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A93CAE">
        <w:rPr>
          <w:rFonts w:ascii="Calibri" w:hAnsi="Calibri" w:cs="Calibri"/>
          <w:sz w:val="24"/>
          <w:szCs w:val="24"/>
          <w:lang w:val="es-ES"/>
        </w:rPr>
        <w:t>(Costado del Aula Magna)</w:t>
      </w:r>
      <w:r w:rsidR="008E5EA6">
        <w:rPr>
          <w:rFonts w:ascii="Calibri" w:hAnsi="Calibri" w:cs="Calibri"/>
          <w:sz w:val="24"/>
          <w:szCs w:val="24"/>
          <w:lang w:val="es-ES"/>
        </w:rPr>
        <w:t>.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>No se recepcionarán proyectos con posterior</w:t>
      </w:r>
      <w:r>
        <w:rPr>
          <w:rFonts w:ascii="Calibri" w:hAnsi="Calibri" w:cs="Calibri"/>
          <w:sz w:val="24"/>
          <w:szCs w:val="24"/>
          <w:lang w:val="es-ES"/>
        </w:rPr>
        <w:t>idad a esa fecha. Los equipos de trabajo podrán estar conformados por un máximo de cuatro (4) integrantes, los cuales deberán ser alumnos regulares de</w:t>
      </w:r>
      <w:r w:rsidR="00FA1975">
        <w:rPr>
          <w:rFonts w:ascii="Calibri" w:hAnsi="Calibri" w:cs="Calibri"/>
          <w:sz w:val="24"/>
          <w:szCs w:val="24"/>
          <w:lang w:val="es-ES"/>
        </w:rPr>
        <w:t xml:space="preserve"> cursos superiores</w:t>
      </w:r>
      <w:r w:rsidR="008E5EA6">
        <w:rPr>
          <w:rFonts w:ascii="Calibri" w:hAnsi="Calibri" w:cs="Calibri"/>
          <w:sz w:val="24"/>
          <w:szCs w:val="24"/>
          <w:lang w:val="es-ES"/>
        </w:rPr>
        <w:t xml:space="preserve"> (5 semestre o superiores),</w:t>
      </w:r>
      <w:r>
        <w:rPr>
          <w:rFonts w:ascii="Calibri" w:hAnsi="Calibri" w:cs="Calibri"/>
          <w:sz w:val="24"/>
          <w:szCs w:val="24"/>
          <w:lang w:val="es-ES"/>
        </w:rPr>
        <w:t xml:space="preserve"> con sus matriculas 201</w:t>
      </w:r>
      <w:r w:rsidR="00CF3C5C">
        <w:rPr>
          <w:rFonts w:ascii="Calibri" w:hAnsi="Calibri" w:cs="Calibri"/>
          <w:sz w:val="24"/>
          <w:szCs w:val="24"/>
          <w:lang w:val="es-ES"/>
        </w:rPr>
        <w:t>6</w:t>
      </w:r>
      <w:r>
        <w:rPr>
          <w:rFonts w:ascii="Calibri" w:hAnsi="Calibri" w:cs="Calibri"/>
          <w:sz w:val="24"/>
          <w:szCs w:val="24"/>
          <w:lang w:val="es-ES"/>
        </w:rPr>
        <w:t xml:space="preserve"> al día.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Se valorarán positivamente los equipos interdisciplinarios.</w:t>
      </w:r>
      <w:r>
        <w:rPr>
          <w:rFonts w:ascii="Calibri" w:hAnsi="Calibri" w:cs="Calibri"/>
          <w:sz w:val="24"/>
          <w:szCs w:val="24"/>
          <w:lang w:val="es-ES"/>
        </w:rPr>
        <w:t xml:space="preserve"> En términos administrativos, será necesaria la designación de uno (1) de los miembros del equipo para que asuma las responsabilidades financieras del mismo, </w:t>
      </w:r>
      <w:r w:rsidR="00763427">
        <w:rPr>
          <w:rFonts w:ascii="Calibri" w:hAnsi="Calibri" w:cs="Calibri"/>
          <w:sz w:val="24"/>
          <w:szCs w:val="24"/>
          <w:lang w:val="es-ES"/>
        </w:rPr>
        <w:t>é</w:t>
      </w:r>
      <w:r>
        <w:rPr>
          <w:rFonts w:ascii="Calibri" w:hAnsi="Calibri" w:cs="Calibri"/>
          <w:sz w:val="24"/>
          <w:szCs w:val="24"/>
          <w:lang w:val="es-ES"/>
        </w:rPr>
        <w:t>l que deberá firmar con convenios respectivos con la Universidad.</w:t>
      </w:r>
    </w:p>
    <w:p w:rsidR="00DD2986" w:rsidRPr="003735D6" w:rsidRDefault="00DD2986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>El tiempo de ejec</w:t>
      </w:r>
      <w:r>
        <w:rPr>
          <w:rFonts w:ascii="Calibri" w:hAnsi="Calibri" w:cs="Calibri"/>
          <w:sz w:val="24"/>
          <w:szCs w:val="24"/>
          <w:lang w:val="es-ES"/>
        </w:rPr>
        <w:t xml:space="preserve">ución de los proyectos es de seis (6) meses </w:t>
      </w:r>
      <w:r w:rsidRPr="003735D6">
        <w:rPr>
          <w:rFonts w:ascii="Calibri" w:hAnsi="Calibri" w:cs="Calibri"/>
          <w:sz w:val="24"/>
          <w:szCs w:val="24"/>
          <w:lang w:val="es-ES"/>
        </w:rPr>
        <w:t>a contar de la fecha de adjudicación, debiendo presen</w:t>
      </w:r>
      <w:r>
        <w:rPr>
          <w:rFonts w:ascii="Calibri" w:hAnsi="Calibri" w:cs="Calibri"/>
          <w:sz w:val="24"/>
          <w:szCs w:val="24"/>
          <w:lang w:val="es-ES"/>
        </w:rPr>
        <w:t xml:space="preserve">tar un informe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final </w:t>
      </w:r>
      <w:r w:rsidR="00FA1975">
        <w:rPr>
          <w:rFonts w:ascii="Calibri" w:hAnsi="Calibri" w:cs="Calibri"/>
          <w:sz w:val="24"/>
          <w:szCs w:val="24"/>
          <w:lang w:val="es-ES"/>
        </w:rPr>
        <w:t>el 3</w:t>
      </w:r>
      <w:r w:rsidR="00CF3C5C">
        <w:rPr>
          <w:rFonts w:ascii="Calibri" w:hAnsi="Calibri" w:cs="Calibri"/>
          <w:sz w:val="24"/>
          <w:szCs w:val="24"/>
          <w:lang w:val="es-ES"/>
        </w:rPr>
        <w:t>1</w:t>
      </w:r>
      <w:r>
        <w:rPr>
          <w:rFonts w:ascii="Calibri" w:hAnsi="Calibri" w:cs="Calibri"/>
          <w:sz w:val="24"/>
          <w:szCs w:val="24"/>
          <w:lang w:val="es-ES"/>
        </w:rPr>
        <w:t xml:space="preserve"> de octubre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donde deberá evidenciar 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 el logro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de los productos comprometidos. El monto máximo que financia este concurso son </w:t>
      </w:r>
      <w:r>
        <w:rPr>
          <w:rFonts w:ascii="Calibri" w:hAnsi="Calibri" w:cs="Calibri"/>
          <w:sz w:val="24"/>
          <w:szCs w:val="24"/>
          <w:lang w:val="es-ES"/>
        </w:rPr>
        <w:t xml:space="preserve">$ </w:t>
      </w:r>
      <w:r w:rsidR="00FA1975">
        <w:rPr>
          <w:rFonts w:ascii="Calibri" w:hAnsi="Calibri" w:cs="Calibri"/>
          <w:sz w:val="24"/>
          <w:szCs w:val="24"/>
          <w:lang w:val="es-ES"/>
        </w:rPr>
        <w:t xml:space="preserve">500.000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por </w:t>
      </w:r>
      <w:r>
        <w:rPr>
          <w:rFonts w:ascii="Calibri" w:hAnsi="Calibri" w:cs="Calibri"/>
          <w:sz w:val="24"/>
          <w:szCs w:val="24"/>
          <w:lang w:val="es-ES"/>
        </w:rPr>
        <w:t>proyecto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, </w:t>
      </w:r>
      <w:r w:rsidRPr="00DC1A36">
        <w:rPr>
          <w:rFonts w:ascii="Calibri" w:hAnsi="Calibri" w:cs="Calibri"/>
          <w:sz w:val="24"/>
          <w:szCs w:val="24"/>
          <w:u w:val="single"/>
          <w:lang w:val="es-ES"/>
        </w:rPr>
        <w:t>contemplando bienes estrictamente necesarios para el proyecto</w:t>
      </w:r>
      <w:r>
        <w:rPr>
          <w:rFonts w:ascii="Calibri" w:hAnsi="Calibri" w:cs="Calibri"/>
          <w:sz w:val="24"/>
          <w:szCs w:val="24"/>
          <w:lang w:val="es-ES"/>
        </w:rPr>
        <w:t xml:space="preserve"> : ej. Grabadoras u otros bienes para el trabajo de campo y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 xml:space="preserve">los </w:t>
      </w:r>
      <w:r w:rsidRPr="003735D6">
        <w:rPr>
          <w:rFonts w:ascii="Calibri" w:hAnsi="Calibri" w:cs="Calibri"/>
          <w:sz w:val="24"/>
          <w:szCs w:val="24"/>
          <w:lang w:val="es-ES"/>
        </w:rPr>
        <w:t>gastos de operaci</w:t>
      </w:r>
      <w:r>
        <w:rPr>
          <w:rFonts w:ascii="Calibri" w:hAnsi="Calibri" w:cs="Calibri"/>
          <w:sz w:val="24"/>
          <w:szCs w:val="24"/>
          <w:lang w:val="es-ES"/>
        </w:rPr>
        <w:t>ón, los cuales deben estar claramente justificados en el proyecto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. </w:t>
      </w:r>
      <w:r w:rsidR="00A93CAE">
        <w:rPr>
          <w:rFonts w:ascii="Calibri" w:hAnsi="Calibri" w:cs="Calibri"/>
          <w:sz w:val="24"/>
          <w:szCs w:val="24"/>
          <w:lang w:val="es-ES"/>
        </w:rPr>
        <w:t>No se financian celulares, computadores</w:t>
      </w:r>
      <w:r w:rsidR="008E5EA6">
        <w:rPr>
          <w:rFonts w:ascii="Calibri" w:hAnsi="Calibri" w:cs="Calibri"/>
          <w:sz w:val="24"/>
          <w:szCs w:val="24"/>
          <w:lang w:val="es-ES"/>
        </w:rPr>
        <w:t>, impresoras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 o tablet. </w:t>
      </w:r>
      <w:r>
        <w:rPr>
          <w:rFonts w:ascii="Calibri" w:hAnsi="Calibri" w:cs="Calibri"/>
          <w:sz w:val="24"/>
          <w:szCs w:val="24"/>
          <w:lang w:val="es-ES"/>
        </w:rPr>
        <w:t xml:space="preserve">No se contemplan pagos de honorarios para personas externas al equipo de estudiantes seleccionado en la convocatoria. </w:t>
      </w:r>
    </w:p>
    <w:p w:rsidR="00DD2986" w:rsidRDefault="00DD2986" w:rsidP="00522129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3735D6">
        <w:rPr>
          <w:rFonts w:ascii="Calibri" w:hAnsi="Calibri" w:cs="Calibri"/>
          <w:sz w:val="24"/>
          <w:szCs w:val="24"/>
          <w:lang w:val="es-ES"/>
        </w:rPr>
        <w:t xml:space="preserve">Todos los proyectos recepcionados y que cumplan con las bases, serán evaluados </w:t>
      </w:r>
      <w:r>
        <w:rPr>
          <w:rFonts w:ascii="Calibri" w:hAnsi="Calibri" w:cs="Calibri"/>
          <w:sz w:val="24"/>
          <w:szCs w:val="24"/>
          <w:lang w:val="es-ES"/>
        </w:rPr>
        <w:t>por un equipo de especialistas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 y los resultados de dichas evaluaciones</w:t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  <w:r w:rsidRPr="003735D6">
        <w:rPr>
          <w:rFonts w:ascii="Calibri" w:hAnsi="Calibri" w:cs="Calibri"/>
          <w:sz w:val="24"/>
          <w:szCs w:val="24"/>
          <w:lang w:val="es-ES"/>
        </w:rPr>
        <w:t xml:space="preserve">serán </w:t>
      </w:r>
      <w:r>
        <w:rPr>
          <w:rFonts w:ascii="Calibri" w:hAnsi="Calibri" w:cs="Calibri"/>
          <w:sz w:val="24"/>
          <w:szCs w:val="24"/>
          <w:lang w:val="es-ES"/>
        </w:rPr>
        <w:t xml:space="preserve">comunicados vía correo electrónico al estudiante designado como responsable por su equipo.  </w:t>
      </w:r>
      <w:r w:rsidRPr="008E5EA6">
        <w:rPr>
          <w:rFonts w:ascii="Calibri" w:hAnsi="Calibri" w:cs="Calibri"/>
          <w:sz w:val="24"/>
          <w:szCs w:val="24"/>
          <w:u w:val="single"/>
          <w:lang w:val="es-ES"/>
        </w:rPr>
        <w:t>Los resultados del concurso son inapelables</w:t>
      </w:r>
      <w:r w:rsidR="00FA1975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 xml:space="preserve"> </w:t>
      </w:r>
    </w:p>
    <w:p w:rsidR="00FA1975" w:rsidRDefault="00FA1975" w:rsidP="00FA1975">
      <w:pPr>
        <w:adjustRightInd w:val="0"/>
        <w:jc w:val="both"/>
        <w:rPr>
          <w:rFonts w:ascii="Calibri" w:hAnsi="Calibri" w:cs="Calibri"/>
          <w:sz w:val="24"/>
          <w:szCs w:val="24"/>
          <w:lang w:val="es-ES"/>
        </w:rPr>
      </w:pPr>
    </w:p>
    <w:p w:rsidR="00FA1975" w:rsidRDefault="00FA1975" w:rsidP="00FA1975">
      <w:pPr>
        <w:adjustRightInd w:val="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 xml:space="preserve">Se financiarán iniciativas de investigación estudiantil que se </w:t>
      </w:r>
      <w:r w:rsidRPr="00A93CAE">
        <w:rPr>
          <w:rFonts w:ascii="Calibri" w:hAnsi="Calibri" w:cs="Calibri"/>
          <w:b/>
          <w:sz w:val="24"/>
          <w:szCs w:val="24"/>
          <w:u w:val="single"/>
          <w:lang w:val="es-ES"/>
        </w:rPr>
        <w:t>focalicen en el territorio de Playa Ancha</w:t>
      </w:r>
      <w:r>
        <w:rPr>
          <w:rFonts w:ascii="Calibri" w:hAnsi="Calibri" w:cs="Calibri"/>
          <w:sz w:val="24"/>
          <w:szCs w:val="24"/>
          <w:lang w:val="es-ES"/>
        </w:rPr>
        <w:t xml:space="preserve">, siendo elegibles proyectos con enfoques tanto cuantitativos como cualitativos, </w:t>
      </w:r>
      <w:r w:rsidRPr="004205BB">
        <w:rPr>
          <w:rFonts w:ascii="Calibri" w:hAnsi="Calibri" w:cs="Calibri"/>
          <w:b/>
          <w:sz w:val="24"/>
          <w:szCs w:val="24"/>
          <w:lang w:val="es-ES"/>
        </w:rPr>
        <w:t xml:space="preserve">valorando </w:t>
      </w:r>
      <w:r w:rsidR="004205BB">
        <w:rPr>
          <w:rFonts w:ascii="Calibri" w:hAnsi="Calibri" w:cs="Calibri"/>
          <w:b/>
          <w:sz w:val="24"/>
          <w:szCs w:val="24"/>
          <w:lang w:val="es-ES"/>
        </w:rPr>
        <w:t xml:space="preserve">especialmente </w:t>
      </w:r>
      <w:r w:rsidRPr="004205BB">
        <w:rPr>
          <w:rFonts w:ascii="Calibri" w:hAnsi="Calibri" w:cs="Calibri"/>
          <w:b/>
          <w:sz w:val="24"/>
          <w:szCs w:val="24"/>
          <w:lang w:val="es-ES"/>
        </w:rPr>
        <w:t>las propuestas que integren ambos enfoques.</w:t>
      </w:r>
      <w:r>
        <w:rPr>
          <w:rFonts w:ascii="Calibri" w:hAnsi="Calibri" w:cs="Calibri"/>
          <w:sz w:val="24"/>
          <w:szCs w:val="24"/>
          <w:lang w:val="es-ES"/>
        </w:rPr>
        <w:t xml:space="preserve"> Las temáticas destacadas como relevantes para el siguiente concurso son: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br w:type="page"/>
      </w:r>
      <w:r>
        <w:rPr>
          <w:rFonts w:ascii="Calibri" w:hAnsi="Calibri" w:cs="Calibri"/>
          <w:sz w:val="24"/>
          <w:szCs w:val="24"/>
          <w:lang w:val="es-ES"/>
        </w:rPr>
        <w:lastRenderedPageBreak/>
        <w:t>M</w:t>
      </w:r>
      <w:r w:rsidRPr="00FA1975">
        <w:rPr>
          <w:rFonts w:ascii="Calibri" w:hAnsi="Calibri" w:cs="Calibri"/>
          <w:sz w:val="24"/>
          <w:szCs w:val="24"/>
          <w:lang w:val="es-ES"/>
        </w:rPr>
        <w:t>edioambiente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línea de trabajo abarca la temática desde una perspectiva amplia, incluye desde enfoques asociados a las mediciones ambientales hasta los aspectos sociales involucrados en el fenómeno. Temáticas asociadas a esta línea son: Contaminación y sus impactos, Reciclaje y manejo de basura, recuperación de espacios públicos, educación ambiental, movimientos ambientalistas.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Espacios públicos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Desde esta perspectiva se incluyen las dimensiones físicas de los espacios públicos en el territorio, como son la materialidad e infraestruct</w:t>
      </w:r>
      <w:r w:rsidR="00A93CAE">
        <w:rPr>
          <w:rFonts w:ascii="Calibri" w:hAnsi="Calibri" w:cs="Calibri"/>
          <w:sz w:val="24"/>
          <w:szCs w:val="24"/>
          <w:lang w:val="es-ES"/>
        </w:rPr>
        <w:t>u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ra de los mismos, a la vez que </w:t>
      </w:r>
      <w:r>
        <w:rPr>
          <w:rFonts w:ascii="Calibri" w:hAnsi="Calibri" w:cs="Calibri"/>
          <w:sz w:val="24"/>
          <w:szCs w:val="24"/>
          <w:lang w:val="es-ES"/>
        </w:rPr>
        <w:t>sus</w:t>
      </w:r>
      <w:r w:rsidRPr="00FA1975">
        <w:rPr>
          <w:rFonts w:ascii="Calibri" w:hAnsi="Calibri" w:cs="Calibri"/>
          <w:sz w:val="24"/>
          <w:szCs w:val="24"/>
          <w:lang w:val="es-ES"/>
        </w:rPr>
        <w:t xml:space="preserve"> dimensiones simbólicas y pedagógicas. Temáticas asociadas a esta línea son: Disponibilidad y uso de espacios públicos, identidad social urbana, arte y espacio público, dinámicas urbanas y resignificación de espacio público, educación informal y espacios públicos.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Participación social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La participación social es concebida en un sentido amplio, donde </w:t>
      </w:r>
      <w:r>
        <w:rPr>
          <w:rFonts w:ascii="Calibri" w:hAnsi="Calibri" w:cs="Calibri"/>
          <w:sz w:val="24"/>
          <w:szCs w:val="24"/>
          <w:lang w:val="es-ES"/>
        </w:rPr>
        <w:t xml:space="preserve">son relevantes </w:t>
      </w:r>
      <w:r w:rsidRPr="00FA1975">
        <w:rPr>
          <w:rFonts w:ascii="Calibri" w:hAnsi="Calibri" w:cs="Calibri"/>
          <w:sz w:val="24"/>
          <w:szCs w:val="24"/>
          <w:lang w:val="es-ES"/>
        </w:rPr>
        <w:t>el estudio de las distintas formas de participación, modos de acción social, redes de participación, comunicación y trabajo, medios de comunicación, participación de grupos sociales específicos como jóvenes y adultos mayores,  organizaciones sociales, desarrollo de experiencias artísticas participativas.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Democracia y desarrollo local</w:t>
      </w:r>
    </w:p>
    <w:p w:rsidR="00A964B8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línea temática pretende desarrollar una línea de trabajo diversa que se cuestione por el sentido de la democracia y la sustentabilidad a nivel territorial. Son temáticas de interés para esta línea la formación ciudadana, </w:t>
      </w:r>
      <w:r w:rsidR="00A93CAE">
        <w:rPr>
          <w:rFonts w:ascii="Calibri" w:hAnsi="Calibri" w:cs="Calibri"/>
          <w:sz w:val="24"/>
          <w:szCs w:val="24"/>
          <w:lang w:val="es-ES"/>
        </w:rPr>
        <w:t xml:space="preserve">participación social, </w:t>
      </w:r>
      <w:r w:rsidRPr="00FA1975">
        <w:rPr>
          <w:rFonts w:ascii="Calibri" w:hAnsi="Calibri" w:cs="Calibri"/>
          <w:sz w:val="24"/>
          <w:szCs w:val="24"/>
          <w:lang w:val="es-ES"/>
        </w:rPr>
        <w:t>prácticas de solidaridad y cooperación locales,  economías solidarias o alternativas</w:t>
      </w:r>
      <w:r w:rsidR="00A964B8">
        <w:rPr>
          <w:rFonts w:ascii="Calibri" w:hAnsi="Calibri" w:cs="Calibri"/>
          <w:sz w:val="24"/>
          <w:szCs w:val="24"/>
          <w:lang w:val="es-ES"/>
        </w:rPr>
        <w:t>.</w:t>
      </w:r>
    </w:p>
    <w:p w:rsidR="00A964B8" w:rsidRDefault="00A964B8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>
        <w:rPr>
          <w:rFonts w:ascii="Calibri" w:hAnsi="Calibri" w:cs="Calibri"/>
          <w:sz w:val="24"/>
          <w:szCs w:val="24"/>
          <w:lang w:val="es-ES"/>
        </w:rPr>
        <w:t>P</w:t>
      </w:r>
      <w:r w:rsidRPr="00FA1975">
        <w:rPr>
          <w:rFonts w:ascii="Calibri" w:hAnsi="Calibri" w:cs="Calibri"/>
          <w:sz w:val="24"/>
          <w:szCs w:val="24"/>
          <w:lang w:val="es-ES"/>
        </w:rPr>
        <w:t>atrimonio</w:t>
      </w:r>
      <w:r>
        <w:rPr>
          <w:rFonts w:ascii="Calibri" w:hAnsi="Calibri" w:cs="Calibri"/>
          <w:sz w:val="24"/>
          <w:szCs w:val="24"/>
          <w:lang w:val="es-ES"/>
        </w:rPr>
        <w:t>, V</w:t>
      </w:r>
      <w:r w:rsidR="00FA1975" w:rsidRPr="00FA1975">
        <w:rPr>
          <w:rFonts w:ascii="Calibri" w:hAnsi="Calibri" w:cs="Calibri"/>
          <w:sz w:val="24"/>
          <w:szCs w:val="24"/>
          <w:lang w:val="es-ES"/>
        </w:rPr>
        <w:t>ida de barrio</w:t>
      </w:r>
      <w:r>
        <w:rPr>
          <w:rFonts w:ascii="Calibri" w:hAnsi="Calibri" w:cs="Calibri"/>
          <w:sz w:val="24"/>
          <w:szCs w:val="24"/>
          <w:lang w:val="es-ES"/>
        </w:rPr>
        <w:t xml:space="preserve"> y</w:t>
      </w:r>
      <w:r w:rsidR="00FA1975" w:rsidRPr="00FA1975">
        <w:rPr>
          <w:rFonts w:ascii="Calibri" w:hAnsi="Calibri" w:cs="Calibri"/>
          <w:sz w:val="24"/>
          <w:szCs w:val="24"/>
          <w:lang w:val="es-ES"/>
        </w:rPr>
        <w:t xml:space="preserve"> cultura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Esta dimensión abarca diversas temáticas relacionadas con dinámicas locales vinculadas a procesos culturales</w:t>
      </w:r>
      <w:r w:rsidR="00A964B8">
        <w:rPr>
          <w:rFonts w:ascii="Calibri" w:hAnsi="Calibri" w:cs="Calibri"/>
          <w:sz w:val="24"/>
          <w:szCs w:val="24"/>
          <w:lang w:val="es-ES"/>
        </w:rPr>
        <w:t xml:space="preserve"> y sociales</w:t>
      </w:r>
      <w:r w:rsidRPr="00FA1975">
        <w:rPr>
          <w:rFonts w:ascii="Calibri" w:hAnsi="Calibri" w:cs="Calibri"/>
          <w:sz w:val="24"/>
          <w:szCs w:val="24"/>
          <w:lang w:val="es-ES"/>
        </w:rPr>
        <w:t>. Resultan de interés a esta línea temática los procesos de patrimonialización, memoria e historia local, dinámicas de producción y consumo cultural, además de la promoción de derechos y la cultura barrial y popular.</w:t>
      </w:r>
    </w:p>
    <w:p w:rsidR="00FA1975" w:rsidRP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>Salud, convivencia y calidad de vida</w:t>
      </w:r>
    </w:p>
    <w:p w:rsidR="00FA1975" w:rsidRDefault="00FA1975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4"/>
          <w:szCs w:val="24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t xml:space="preserve">Esta dimensión se presenta como un espacio extenso para el desarrollo de iniciativas que se vinculan a los procesos de salud física, social y mental. Son temáticas relevantes en esta línea todas aquellas vinculadas al deporte y la promoción de la vida saludable, bienestar psicosocial, calidad de vida y buen vivir, nutrición y prácticas alimentarias, salud mental, convivencia escolar, integración e inclusión social. </w:t>
      </w:r>
    </w:p>
    <w:p w:rsidR="00DD2986" w:rsidRPr="006E5B63" w:rsidRDefault="00DD2986" w:rsidP="00FA1975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  <w:r w:rsidRPr="00FA1975">
        <w:rPr>
          <w:rFonts w:ascii="Calibri" w:hAnsi="Calibri" w:cs="Calibri"/>
          <w:sz w:val="24"/>
          <w:szCs w:val="24"/>
          <w:lang w:val="es-ES"/>
        </w:rPr>
        <w:br w:type="page"/>
      </w: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 w:rsidP="00987DBA">
      <w:pPr>
        <w:tabs>
          <w:tab w:val="left" w:pos="2460"/>
          <w:tab w:val="right" w:pos="7340"/>
        </w:tabs>
        <w:spacing w:before="240"/>
        <w:jc w:val="both"/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>
      <w:pPr>
        <w:tabs>
          <w:tab w:val="left" w:pos="2460"/>
          <w:tab w:val="right" w:pos="7340"/>
        </w:tabs>
        <w:rPr>
          <w:rFonts w:ascii="Calibri" w:hAnsi="Calibri" w:cs="Calibri"/>
          <w:sz w:val="26"/>
          <w:szCs w:val="26"/>
          <w:lang w:val="es-ES"/>
        </w:rPr>
      </w:pPr>
    </w:p>
    <w:p w:rsidR="00DD2986" w:rsidRPr="006E5B63" w:rsidRDefault="00DD2986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DD2986" w:rsidRPr="006E5B63" w:rsidRDefault="00DD2986">
      <w:pPr>
        <w:tabs>
          <w:tab w:val="left" w:pos="2040"/>
          <w:tab w:val="left" w:pos="2100"/>
          <w:tab w:val="left" w:pos="6140"/>
          <w:tab w:val="right" w:pos="9560"/>
        </w:tabs>
        <w:rPr>
          <w:rFonts w:ascii="Calibri" w:hAnsi="Calibri" w:cs="Calibri"/>
          <w:lang w:val="es-ES"/>
        </w:rPr>
      </w:pPr>
    </w:p>
    <w:p w:rsidR="00DD2986" w:rsidRPr="006E5B63" w:rsidRDefault="00DD2986" w:rsidP="00144BB6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</w:p>
    <w:p w:rsidR="00DD2986" w:rsidRPr="006E5B63" w:rsidRDefault="00DD2986" w:rsidP="00144BB6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</w:p>
    <w:p w:rsidR="00DD2986" w:rsidRPr="006E5B63" w:rsidRDefault="00DD2986" w:rsidP="00144BB6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</w:p>
    <w:p w:rsidR="00DD2986" w:rsidRPr="006E5B63" w:rsidRDefault="00DD2986" w:rsidP="00613C1B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>__________________________________________________</w:t>
      </w:r>
    </w:p>
    <w:p w:rsidR="00DD2986" w:rsidRPr="006E5B63" w:rsidRDefault="00DD2986" w:rsidP="00E878DA">
      <w:pPr>
        <w:pStyle w:val="Epgrafe"/>
        <w:tabs>
          <w:tab w:val="clear" w:pos="2835"/>
          <w:tab w:val="clear" w:pos="7938"/>
          <w:tab w:val="center" w:pos="-1276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RESPONSABLE DEL EQUIPO</w:t>
      </w: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  <w:r w:rsidRPr="006E5B63">
        <w:rPr>
          <w:rFonts w:ascii="Calibri" w:hAnsi="Calibri" w:cs="Calibri"/>
          <w:b/>
          <w:bCs/>
          <w:sz w:val="24"/>
          <w:szCs w:val="24"/>
          <w:lang w:val="es-ES"/>
        </w:rPr>
        <w:tab/>
      </w: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Pr="006E5B63" w:rsidRDefault="00DD2986" w:rsidP="00144BB6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B5C72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Default="00DD2986" w:rsidP="001B5C72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</w:p>
    <w:p w:rsidR="00DD2986" w:rsidRPr="006E5B63" w:rsidRDefault="00DD2986" w:rsidP="000F388E">
      <w:pPr>
        <w:tabs>
          <w:tab w:val="left" w:pos="2040"/>
          <w:tab w:val="left" w:pos="2100"/>
          <w:tab w:val="left" w:pos="6140"/>
          <w:tab w:val="right" w:pos="9560"/>
        </w:tabs>
        <w:jc w:val="center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>__________________________________________________</w:t>
      </w:r>
    </w:p>
    <w:p w:rsidR="00DD2986" w:rsidRPr="006E5B63" w:rsidRDefault="00DD2986" w:rsidP="000F388E">
      <w:pPr>
        <w:pStyle w:val="Epgrafe"/>
        <w:tabs>
          <w:tab w:val="clear" w:pos="2835"/>
          <w:tab w:val="center" w:pos="-1276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DIRECTORA CONVENIO DE DESEMPEÑO</w:t>
      </w:r>
    </w:p>
    <w:p w:rsidR="00DD2986" w:rsidRPr="006E5B63" w:rsidRDefault="00DD2986" w:rsidP="001B5C72">
      <w:pPr>
        <w:tabs>
          <w:tab w:val="center" w:pos="-1276"/>
          <w:tab w:val="center" w:pos="7938"/>
        </w:tabs>
        <w:rPr>
          <w:rFonts w:ascii="Calibri" w:hAnsi="Calibri" w:cs="Calibri"/>
          <w:b/>
          <w:bCs/>
          <w:sz w:val="24"/>
          <w:szCs w:val="24"/>
          <w:lang w:val="es-ES"/>
        </w:rPr>
      </w:pPr>
      <w:r w:rsidRPr="006E5B63">
        <w:rPr>
          <w:rFonts w:ascii="Calibri" w:hAnsi="Calibri" w:cs="Calibri"/>
          <w:b/>
          <w:bCs/>
          <w:sz w:val="24"/>
          <w:szCs w:val="24"/>
          <w:lang w:val="es-ES"/>
        </w:rPr>
        <w:br w:type="page"/>
      </w:r>
    </w:p>
    <w:p w:rsidR="00DD2986" w:rsidRPr="006E5B63" w:rsidRDefault="00DD2986" w:rsidP="001B5C72">
      <w:pPr>
        <w:pStyle w:val="Ttulo1"/>
        <w:jc w:val="center"/>
        <w:rPr>
          <w:rFonts w:ascii="Calibri" w:hAnsi="Calibri" w:cs="Calibri"/>
          <w:sz w:val="32"/>
          <w:szCs w:val="32"/>
        </w:rPr>
      </w:pPr>
      <w:r w:rsidRPr="006E5B63">
        <w:rPr>
          <w:rFonts w:ascii="Calibri" w:hAnsi="Calibri" w:cs="Calibri"/>
          <w:sz w:val="32"/>
          <w:szCs w:val="32"/>
        </w:rPr>
        <w:lastRenderedPageBreak/>
        <w:t xml:space="preserve">CONCURSO </w:t>
      </w:r>
      <w:r>
        <w:rPr>
          <w:rFonts w:ascii="Calibri" w:hAnsi="Calibri" w:cs="Calibri"/>
          <w:sz w:val="32"/>
          <w:szCs w:val="32"/>
        </w:rPr>
        <w:t xml:space="preserve">ESTUDIANTES </w:t>
      </w:r>
      <w:r w:rsidRPr="006E5B63">
        <w:rPr>
          <w:rFonts w:ascii="Calibri" w:hAnsi="Calibri" w:cs="Calibri"/>
          <w:sz w:val="32"/>
          <w:szCs w:val="32"/>
        </w:rPr>
        <w:t>CONVENIO DESEMPEÑO UPA 1301</w:t>
      </w:r>
    </w:p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lang w:val="es-ES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384"/>
        <w:gridCol w:w="1843"/>
        <w:gridCol w:w="3827"/>
        <w:gridCol w:w="3969"/>
      </w:tblGrid>
      <w:tr w:rsidR="00DD2986" w:rsidRPr="006E5B63" w:rsidTr="00FA1975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  <w:tr w:rsidR="00DD2986" w:rsidRPr="006E5B63" w:rsidTr="00FA1975">
        <w:trPr>
          <w:trHeight w:val="21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392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FA1975" w:rsidP="00FA1975">
            <w:pPr>
              <w:pStyle w:val="OmniPage6"/>
              <w:tabs>
                <w:tab w:val="clear" w:pos="2760"/>
                <w:tab w:val="clear" w:pos="4000"/>
              </w:tabs>
              <w:ind w:left="-6487" w:right="-7"/>
              <w:jc w:val="right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 xml:space="preserve">       </w:t>
            </w:r>
            <w:r w:rsidR="00DD2986" w:rsidRPr="006E5B63">
              <w:rPr>
                <w:rFonts w:ascii="Calibri" w:hAnsi="Calibri" w:cs="Calibri"/>
                <w:sz w:val="18"/>
                <w:szCs w:val="18"/>
                <w:lang w:val="es-ES"/>
              </w:rPr>
              <w:t xml:space="preserve"> </w:t>
            </w:r>
            <w:r w:rsidRPr="00FA1975">
              <w:rPr>
                <w:rFonts w:ascii="Calibri" w:hAnsi="Calibri" w:cs="Calibri"/>
                <w:lang w:val="es-ES"/>
              </w:rPr>
              <w:t>Línea temática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9315"/>
      </w:tblGrid>
      <w:tr w:rsidR="00DD2986" w:rsidRPr="006E5B63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986" w:rsidRPr="006E5B63" w:rsidRDefault="00DD2986" w:rsidP="001B5C72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1.1.  TITULO:</w:t>
            </w:r>
          </w:p>
        </w:tc>
        <w:tc>
          <w:tcPr>
            <w:tcW w:w="93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c>
          <w:tcPr>
            <w:tcW w:w="109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c>
          <w:tcPr>
            <w:tcW w:w="10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677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DD2986" w:rsidRPr="006E5B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986" w:rsidRPr="006E5B63" w:rsidRDefault="00DD2986" w:rsidP="00E878DA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. RESPONSABLE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DEL EQUIPO DE TRABAJO</w:t>
            </w:r>
            <w:r w:rsidRPr="006E5B63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1B5C72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:rsidR="00DD2986" w:rsidRPr="006E5B63" w:rsidRDefault="00DD2986" w:rsidP="001B5C72">
      <w:pPr>
        <w:rPr>
          <w:rFonts w:ascii="Calibri" w:hAnsi="Calibri" w:cs="Calibri"/>
          <w:lang w:val="es-ES"/>
        </w:rPr>
      </w:pP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851"/>
        <w:gridCol w:w="797"/>
        <w:gridCol w:w="1754"/>
        <w:gridCol w:w="1701"/>
        <w:gridCol w:w="3260"/>
        <w:gridCol w:w="236"/>
      </w:tblGrid>
      <w:tr w:rsidR="00DD2986" w:rsidRPr="006E5B63" w:rsidTr="00CF3C5C">
        <w:trPr>
          <w:gridAfter w:val="1"/>
          <w:wAfter w:w="236" w:type="dxa"/>
          <w:trHeight w:val="280"/>
        </w:trPr>
        <w:tc>
          <w:tcPr>
            <w:tcW w:w="1951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CARRERA</w:t>
            </w:r>
          </w:p>
        </w:tc>
        <w:tc>
          <w:tcPr>
            <w:tcW w:w="8363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DD2986" w:rsidRPr="006E5B63" w:rsidRDefault="00DD2986" w:rsidP="000F388E">
            <w:pPr>
              <w:rPr>
                <w:rFonts w:ascii="Calibri" w:hAnsi="Calibri" w:cs="Calibri"/>
                <w:lang w:val="es-ES"/>
              </w:rPr>
            </w:pPr>
          </w:p>
        </w:tc>
      </w:tr>
      <w:tr w:rsidR="00CF3C5C" w:rsidRPr="006E5B63" w:rsidTr="00CF3C5C">
        <w:trPr>
          <w:gridAfter w:val="1"/>
          <w:wAfter w:w="236" w:type="dxa"/>
          <w:trHeight w:val="280"/>
        </w:trPr>
        <w:tc>
          <w:tcPr>
            <w:tcW w:w="1951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:rsidR="00CF3C5C" w:rsidRDefault="00CF3C5C" w:rsidP="0061076F">
            <w:pPr>
              <w:rPr>
                <w:rFonts w:ascii="Calibri" w:hAnsi="Calibri" w:cs="Calibri"/>
                <w:lang w:val="es-ES"/>
              </w:rPr>
            </w:pPr>
          </w:p>
          <w:p w:rsidR="00CF3C5C" w:rsidRPr="006E5B63" w:rsidRDefault="00CF3C5C" w:rsidP="0061076F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FECHA DE NACIMIENTO</w:t>
            </w:r>
          </w:p>
        </w:tc>
        <w:tc>
          <w:tcPr>
            <w:tcW w:w="8363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CF3C5C" w:rsidRPr="006E5B63" w:rsidRDefault="00CF3C5C" w:rsidP="0061076F">
            <w:pPr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rPr>
          <w:gridAfter w:val="1"/>
          <w:wAfter w:w="236" w:type="dxa"/>
          <w:trHeight w:val="449"/>
        </w:trPr>
        <w:tc>
          <w:tcPr>
            <w:tcW w:w="10314" w:type="dxa"/>
            <w:gridSpan w:val="7"/>
            <w:tcBorders>
              <w:left w:val="nil"/>
            </w:tcBorders>
            <w:shd w:val="clear" w:color="auto" w:fill="FFFFFF"/>
          </w:tcPr>
          <w:p w:rsidR="00DD2986" w:rsidRDefault="00DD2986" w:rsidP="001B5C72">
            <w:pPr>
              <w:rPr>
                <w:rFonts w:ascii="Calibri" w:hAnsi="Calibri" w:cs="Calibri"/>
                <w:lang w:val="es-ES"/>
              </w:rPr>
            </w:pPr>
          </w:p>
          <w:p w:rsidR="00DD2986" w:rsidRDefault="00DD2986" w:rsidP="000F388E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DIRECCIÓN</w:t>
            </w:r>
          </w:p>
        </w:tc>
      </w:tr>
      <w:tr w:rsidR="00DD2986" w:rsidRPr="006E5B63">
        <w:trPr>
          <w:trHeight w:val="44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DD2986" w:rsidRDefault="00DD2986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ab/>
            </w:r>
          </w:p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1B5C72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1B5C72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TELEFONO MOVIL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</w:tblGrid>
      <w:tr w:rsidR="00DD2986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E- mail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1B5C72">
      <w:pPr>
        <w:rPr>
          <w:rFonts w:ascii="Calibri" w:hAnsi="Calibri" w:cs="Calibri"/>
          <w:lang w:val="es-ES"/>
        </w:rPr>
      </w:pPr>
    </w:p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2660"/>
        <w:gridCol w:w="4252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DD2986" w:rsidRPr="006E5B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986" w:rsidRPr="006E5B63" w:rsidRDefault="00DD2986" w:rsidP="00A83C03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1.3. INTEGRANTE DEL EQUIPO DE TRABAJO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A83C03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:rsidR="00DD2986" w:rsidRPr="006E5B63" w:rsidRDefault="00DD2986" w:rsidP="00A83C03">
      <w:pPr>
        <w:rPr>
          <w:rFonts w:ascii="Calibri" w:hAnsi="Calibri" w:cs="Calibri"/>
          <w:lang w:val="es-ES"/>
        </w:rPr>
      </w:pP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959"/>
        <w:gridCol w:w="142"/>
        <w:gridCol w:w="1701"/>
        <w:gridCol w:w="797"/>
        <w:gridCol w:w="1754"/>
        <w:gridCol w:w="1701"/>
        <w:gridCol w:w="3260"/>
        <w:gridCol w:w="236"/>
      </w:tblGrid>
      <w:tr w:rsidR="00DD2986" w:rsidRPr="006E5B63">
        <w:trPr>
          <w:gridAfter w:val="1"/>
          <w:wAfter w:w="236" w:type="dxa"/>
          <w:trHeight w:val="280"/>
        </w:trPr>
        <w:tc>
          <w:tcPr>
            <w:tcW w:w="1101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CARRERA</w:t>
            </w:r>
          </w:p>
        </w:tc>
        <w:tc>
          <w:tcPr>
            <w:tcW w:w="9213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rPr>
          <w:gridAfter w:val="1"/>
          <w:wAfter w:w="236" w:type="dxa"/>
          <w:trHeight w:val="449"/>
        </w:trPr>
        <w:tc>
          <w:tcPr>
            <w:tcW w:w="10314" w:type="dxa"/>
            <w:gridSpan w:val="7"/>
            <w:tcBorders>
              <w:left w:val="nil"/>
            </w:tcBorders>
            <w:shd w:val="clear" w:color="auto" w:fill="FFFFFF"/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Default="00DD2986" w:rsidP="00091D38">
            <w:pPr>
              <w:autoSpaceDE/>
              <w:autoSpaceDN/>
              <w:rPr>
                <w:rFonts w:ascii="Calibri" w:hAnsi="Calibri" w:cs="Calibri"/>
                <w:lang w:val="es-ES"/>
              </w:rPr>
            </w:pPr>
          </w:p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DIRECCIÓN</w:t>
            </w:r>
          </w:p>
        </w:tc>
      </w:tr>
      <w:tr w:rsidR="00DD2986" w:rsidRPr="006E5B63">
        <w:trPr>
          <w:trHeight w:val="44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ab/>
            </w: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TELEFONO MOVIL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A83C03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</w:tblGrid>
      <w:tr w:rsidR="00DD2986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E- mail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Default="00DD2986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2660"/>
        <w:gridCol w:w="4252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DD2986" w:rsidRPr="006E5B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986" w:rsidRPr="006E5B63" w:rsidRDefault="00DD2986" w:rsidP="00737FFE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1.4. INTEGRANTE DEL EQUIPO DE TRABAJO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A83C03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:rsidR="00DD2986" w:rsidRPr="006E5B63" w:rsidRDefault="00DD2986" w:rsidP="00A83C03">
      <w:pPr>
        <w:rPr>
          <w:rFonts w:ascii="Calibri" w:hAnsi="Calibri" w:cs="Calibri"/>
          <w:lang w:val="es-ES"/>
        </w:rPr>
      </w:pP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959"/>
        <w:gridCol w:w="142"/>
        <w:gridCol w:w="1701"/>
        <w:gridCol w:w="797"/>
        <w:gridCol w:w="1754"/>
        <w:gridCol w:w="1701"/>
        <w:gridCol w:w="3260"/>
        <w:gridCol w:w="236"/>
      </w:tblGrid>
      <w:tr w:rsidR="00DD2986" w:rsidRPr="006E5B63">
        <w:trPr>
          <w:gridAfter w:val="1"/>
          <w:wAfter w:w="236" w:type="dxa"/>
          <w:trHeight w:val="280"/>
        </w:trPr>
        <w:tc>
          <w:tcPr>
            <w:tcW w:w="1101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CARRERA</w:t>
            </w:r>
          </w:p>
        </w:tc>
        <w:tc>
          <w:tcPr>
            <w:tcW w:w="9213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rPr>
          <w:gridAfter w:val="1"/>
          <w:wAfter w:w="236" w:type="dxa"/>
          <w:trHeight w:val="449"/>
        </w:trPr>
        <w:tc>
          <w:tcPr>
            <w:tcW w:w="10314" w:type="dxa"/>
            <w:gridSpan w:val="7"/>
            <w:tcBorders>
              <w:left w:val="nil"/>
            </w:tcBorders>
            <w:shd w:val="clear" w:color="auto" w:fill="FFFFFF"/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Default="00DD2986" w:rsidP="00091D38">
            <w:pPr>
              <w:autoSpaceDE/>
              <w:autoSpaceDN/>
              <w:rPr>
                <w:rFonts w:ascii="Calibri" w:hAnsi="Calibri" w:cs="Calibri"/>
                <w:lang w:val="es-ES"/>
              </w:rPr>
            </w:pPr>
          </w:p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DIRECCIÓN</w:t>
            </w:r>
          </w:p>
        </w:tc>
      </w:tr>
      <w:tr w:rsidR="00DD2986" w:rsidRPr="006E5B63">
        <w:trPr>
          <w:trHeight w:val="44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ab/>
            </w: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TELEFONO MOVIL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A83C03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7480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426"/>
      </w:tblGrid>
      <w:tr w:rsidR="00DD2986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E- mail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Default="00DD2986">
      <w:r>
        <w:br w:type="page"/>
      </w:r>
    </w:p>
    <w:tbl>
      <w:tblPr>
        <w:tblW w:w="10966" w:type="dxa"/>
        <w:tblLayout w:type="fixed"/>
        <w:tblLook w:val="0000" w:firstRow="0" w:lastRow="0" w:firstColumn="0" w:lastColumn="0" w:noHBand="0" w:noVBand="0"/>
      </w:tblPr>
      <w:tblGrid>
        <w:gridCol w:w="2660"/>
        <w:gridCol w:w="4252"/>
        <w:gridCol w:w="284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DD2986" w:rsidRPr="006E5B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986" w:rsidRPr="006E5B63" w:rsidRDefault="00DD2986" w:rsidP="00737FFE">
            <w:pPr>
              <w:spacing w:before="24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lastRenderedPageBreak/>
              <w:t>1.5. INTEGRANTE DEL EQUIPO DE TRABAJO</w:t>
            </w:r>
          </w:p>
        </w:tc>
        <w:tc>
          <w:tcPr>
            <w:tcW w:w="4252" w:type="dxa"/>
            <w:tcBorders>
              <w:top w:val="single" w:sz="4" w:space="0" w:color="FFFFFF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_</w:t>
            </w: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A83C03">
      <w:pPr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Apellido Paterno, Materno, Nombre</w:t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</w:r>
      <w:r w:rsidRPr="006E5B63">
        <w:rPr>
          <w:rFonts w:ascii="Calibri" w:hAnsi="Calibri" w:cs="Calibri"/>
          <w:lang w:val="es-ES"/>
        </w:rPr>
        <w:tab/>
        <w:t>R.U.T</w:t>
      </w:r>
    </w:p>
    <w:p w:rsidR="00DD2986" w:rsidRPr="006E5B63" w:rsidRDefault="00DD2986" w:rsidP="00A83C03">
      <w:pPr>
        <w:rPr>
          <w:rFonts w:ascii="Calibri" w:hAnsi="Calibri" w:cs="Calibri"/>
          <w:lang w:val="es-ES"/>
        </w:rPr>
      </w:pP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959"/>
        <w:gridCol w:w="142"/>
        <w:gridCol w:w="1701"/>
        <w:gridCol w:w="797"/>
        <w:gridCol w:w="1754"/>
        <w:gridCol w:w="1701"/>
        <w:gridCol w:w="3260"/>
        <w:gridCol w:w="236"/>
      </w:tblGrid>
      <w:tr w:rsidR="00DD2986" w:rsidRPr="006E5B63">
        <w:trPr>
          <w:gridAfter w:val="1"/>
          <w:wAfter w:w="236" w:type="dxa"/>
          <w:trHeight w:val="280"/>
        </w:trPr>
        <w:tc>
          <w:tcPr>
            <w:tcW w:w="1101" w:type="dxa"/>
            <w:gridSpan w:val="2"/>
            <w:tcBorders>
              <w:top w:val="nil"/>
              <w:left w:val="nil"/>
              <w:right w:val="single" w:sz="4" w:space="0" w:color="FFFFFF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CARRERA</w:t>
            </w:r>
          </w:p>
        </w:tc>
        <w:tc>
          <w:tcPr>
            <w:tcW w:w="9213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rPr>
          <w:gridAfter w:val="1"/>
          <w:wAfter w:w="236" w:type="dxa"/>
          <w:trHeight w:val="449"/>
        </w:trPr>
        <w:tc>
          <w:tcPr>
            <w:tcW w:w="10314" w:type="dxa"/>
            <w:gridSpan w:val="7"/>
            <w:tcBorders>
              <w:left w:val="nil"/>
            </w:tcBorders>
            <w:shd w:val="clear" w:color="auto" w:fill="FFFFFF"/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Default="00DD2986" w:rsidP="00091D38">
            <w:pPr>
              <w:autoSpaceDE/>
              <w:autoSpaceDN/>
              <w:rPr>
                <w:rFonts w:ascii="Calibri" w:hAnsi="Calibri" w:cs="Calibri"/>
                <w:lang w:val="es-ES"/>
              </w:rPr>
            </w:pPr>
          </w:p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DIRECCIÓN</w:t>
            </w:r>
          </w:p>
        </w:tc>
      </w:tr>
      <w:tr w:rsidR="00DD2986" w:rsidRPr="006E5B63">
        <w:trPr>
          <w:trHeight w:val="44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ab/>
            </w: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CIUDAD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 w:rsidRPr="006E5B63">
              <w:rPr>
                <w:rFonts w:ascii="Calibri" w:hAnsi="Calibri" w:cs="Calibri"/>
                <w:lang w:val="es-ES"/>
              </w:rPr>
              <w:t>FONO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986" w:rsidRDefault="00DD2986" w:rsidP="00091D38">
            <w:pPr>
              <w:rPr>
                <w:rFonts w:ascii="Calibri" w:hAnsi="Calibri" w:cs="Calibri"/>
                <w:lang w:val="es-ES"/>
              </w:rPr>
            </w:pPr>
          </w:p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TELEFONO MOVIL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Pr="006E5B63" w:rsidRDefault="00DD2986" w:rsidP="00A83C03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1526"/>
        <w:gridCol w:w="5528"/>
        <w:gridCol w:w="851"/>
      </w:tblGrid>
      <w:tr w:rsidR="00DD2986" w:rsidRPr="006E5B6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E- mail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rPr>
                <w:rFonts w:ascii="Calibri" w:hAnsi="Calibri" w:cs="Calibri"/>
                <w:lang w:val="es-ES"/>
              </w:rPr>
            </w:pPr>
          </w:p>
        </w:tc>
      </w:tr>
    </w:tbl>
    <w:p w:rsidR="00DD2986" w:rsidRDefault="00DD2986" w:rsidP="001B5C72">
      <w:pPr>
        <w:pStyle w:val="Encabezado"/>
        <w:tabs>
          <w:tab w:val="clear" w:pos="4153"/>
          <w:tab w:val="clear" w:pos="8306"/>
        </w:tabs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12869" w:type="dxa"/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896"/>
        <w:gridCol w:w="3827"/>
        <w:gridCol w:w="1092"/>
      </w:tblGrid>
      <w:tr w:rsidR="00DD2986" w:rsidRPr="006E5B6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DD2986" w:rsidRPr="006E5B63" w:rsidRDefault="00DD2986" w:rsidP="00D43036">
      <w:pPr>
        <w:jc w:val="center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  <w:r>
        <w:rPr>
          <w:rFonts w:ascii="Calibri" w:hAnsi="Calibri" w:cs="Calibri"/>
          <w:b/>
          <w:bCs/>
          <w:lang w:val="es-ES"/>
        </w:rPr>
        <w:t>Firma r</w:t>
      </w:r>
      <w:r w:rsidRPr="006E5B63">
        <w:rPr>
          <w:rFonts w:ascii="Calibri" w:hAnsi="Calibri" w:cs="Calibri"/>
          <w:b/>
          <w:bCs/>
          <w:lang w:val="es-ES"/>
        </w:rPr>
        <w:t>esponsable</w:t>
      </w:r>
      <w:r>
        <w:rPr>
          <w:rFonts w:ascii="Calibri" w:hAnsi="Calibri" w:cs="Calibri"/>
          <w:b/>
          <w:bCs/>
          <w:lang w:val="es-ES"/>
        </w:rPr>
        <w:t xml:space="preserve"> equipo de trabajo</w:t>
      </w:r>
    </w:p>
    <w:p w:rsidR="00DD2986" w:rsidRPr="006E5B63" w:rsidRDefault="00DD2986" w:rsidP="001B5C72">
      <w:pPr>
        <w:pStyle w:val="OmniPage6"/>
        <w:tabs>
          <w:tab w:val="clear" w:pos="2760"/>
          <w:tab w:val="clear" w:pos="4000"/>
        </w:tabs>
        <w:ind w:left="0" w:right="-7"/>
        <w:jc w:val="both"/>
        <w:rPr>
          <w:rFonts w:ascii="Calibri" w:hAnsi="Calibri" w:cs="Calibri"/>
          <w:sz w:val="18"/>
          <w:szCs w:val="18"/>
          <w:lang w:val="es-ES"/>
        </w:rPr>
      </w:pPr>
    </w:p>
    <w:tbl>
      <w:tblPr>
        <w:tblW w:w="12869" w:type="dxa"/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896"/>
        <w:gridCol w:w="3827"/>
        <w:gridCol w:w="1092"/>
      </w:tblGrid>
      <w:tr w:rsidR="00DD2986" w:rsidRPr="006E5B6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tcBorders>
              <w:left w:val="nil"/>
              <w:bottom w:val="single" w:sz="6" w:space="0" w:color="auto"/>
              <w:right w:val="nil"/>
            </w:tcBorders>
          </w:tcPr>
          <w:p w:rsidR="00DD2986" w:rsidRDefault="00DD2986" w:rsidP="00A83C03">
            <w:pPr>
              <w:pStyle w:val="OmniPage6"/>
              <w:tabs>
                <w:tab w:val="clear" w:pos="2760"/>
                <w:tab w:val="clear" w:pos="4000"/>
              </w:tabs>
              <w:ind w:left="3152" w:right="-7" w:hanging="3152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A83C03">
            <w:pPr>
              <w:pStyle w:val="OmniPage6"/>
              <w:tabs>
                <w:tab w:val="clear" w:pos="2760"/>
                <w:tab w:val="clear" w:pos="4000"/>
              </w:tabs>
              <w:ind w:left="3152" w:right="-7" w:hanging="3152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A83C03">
            <w:pPr>
              <w:pStyle w:val="OmniPage6"/>
              <w:tabs>
                <w:tab w:val="clear" w:pos="2760"/>
                <w:tab w:val="clear" w:pos="4000"/>
              </w:tabs>
              <w:ind w:left="3152" w:right="-7" w:hanging="3152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Pr="006E5B63" w:rsidRDefault="00DD2986" w:rsidP="00A83C03">
            <w:pPr>
              <w:pStyle w:val="OmniPage6"/>
              <w:tabs>
                <w:tab w:val="clear" w:pos="2760"/>
                <w:tab w:val="clear" w:pos="4000"/>
              </w:tabs>
              <w:ind w:left="3152" w:right="-7" w:hanging="3152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1B5C72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DD2986" w:rsidRPr="006E5B63" w:rsidRDefault="00DD2986" w:rsidP="00D43036">
      <w:pPr>
        <w:jc w:val="center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Firma integrante del equipo de trabajo</w:t>
      </w:r>
    </w:p>
    <w:tbl>
      <w:tblPr>
        <w:tblW w:w="12682" w:type="dxa"/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709"/>
        <w:gridCol w:w="3827"/>
        <w:gridCol w:w="1092"/>
      </w:tblGrid>
      <w:tr w:rsidR="00DD2986" w:rsidRPr="00AA262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tcBorders>
              <w:left w:val="nil"/>
              <w:bottom w:val="single" w:sz="6" w:space="0" w:color="auto"/>
              <w:right w:val="nil"/>
            </w:tcBorders>
          </w:tcPr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DD2986" w:rsidRPr="006E5B63" w:rsidRDefault="00DD2986" w:rsidP="00E353C8">
      <w:pPr>
        <w:jc w:val="center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Firma integrante del equipo de trabajo</w:t>
      </w:r>
    </w:p>
    <w:tbl>
      <w:tblPr>
        <w:tblW w:w="15234" w:type="dxa"/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3261"/>
        <w:gridCol w:w="3827"/>
        <w:gridCol w:w="1092"/>
      </w:tblGrid>
      <w:tr w:rsidR="00DD2986" w:rsidRPr="00AA262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118" w:type="dxa"/>
            <w:tcBorders>
              <w:left w:val="nil"/>
              <w:bottom w:val="single" w:sz="6" w:space="0" w:color="auto"/>
              <w:right w:val="nil"/>
            </w:tcBorders>
          </w:tcPr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D43036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DD2986" w:rsidRPr="006E5B63" w:rsidRDefault="00DD2986" w:rsidP="00E353C8">
      <w:pPr>
        <w:jc w:val="center"/>
        <w:rPr>
          <w:rFonts w:ascii="Calibri" w:hAnsi="Calibri" w:cs="Calibri"/>
          <w:b/>
          <w:bCs/>
          <w:lang w:val="es-ES"/>
        </w:rPr>
      </w:pPr>
      <w:r>
        <w:rPr>
          <w:rFonts w:ascii="Calibri" w:hAnsi="Calibri" w:cs="Calibri"/>
          <w:b/>
          <w:bCs/>
          <w:lang w:val="es-ES"/>
        </w:rPr>
        <w:t>Firma integrante del equipo de trabajo</w:t>
      </w:r>
    </w:p>
    <w:tbl>
      <w:tblPr>
        <w:tblW w:w="14287" w:type="dxa"/>
        <w:tblLayout w:type="fixed"/>
        <w:tblLook w:val="0000" w:firstRow="0" w:lastRow="0" w:firstColumn="0" w:lastColumn="0" w:noHBand="0" w:noVBand="0"/>
      </w:tblPr>
      <w:tblGrid>
        <w:gridCol w:w="959"/>
        <w:gridCol w:w="7513"/>
        <w:gridCol w:w="896"/>
        <w:gridCol w:w="3827"/>
        <w:gridCol w:w="1092"/>
      </w:tblGrid>
      <w:tr w:rsidR="00DD2986" w:rsidRPr="00AA262C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7513" w:type="dxa"/>
            <w:tcBorders>
              <w:left w:val="nil"/>
              <w:bottom w:val="nil"/>
              <w:right w:val="nil"/>
            </w:tcBorders>
          </w:tcPr>
          <w:p w:rsidR="00DD2986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D2986" w:rsidRPr="006E5B63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DD2986" w:rsidRPr="006E5B63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DD2986" w:rsidRPr="006E5B63" w:rsidRDefault="00DD2986" w:rsidP="00091D38">
            <w:pPr>
              <w:pStyle w:val="OmniPage6"/>
              <w:tabs>
                <w:tab w:val="clear" w:pos="2760"/>
                <w:tab w:val="clear" w:pos="4000"/>
              </w:tabs>
              <w:ind w:left="0" w:right="-7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</w:tr>
    </w:tbl>
    <w:p w:rsidR="00DD2986" w:rsidRPr="006E5B63" w:rsidRDefault="00DD2986" w:rsidP="001B5C72">
      <w:pP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br w:type="page"/>
      </w: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:rsidR="00DD2986" w:rsidRPr="006E5B63" w:rsidRDefault="00DD2986" w:rsidP="001B5C72">
      <w:pPr>
        <w:pStyle w:val="Ttulo5"/>
        <w:rPr>
          <w:rFonts w:ascii="Calibri" w:hAnsi="Calibri" w:cs="Calibri"/>
        </w:rPr>
      </w:pPr>
      <w:r w:rsidRPr="006E5B63">
        <w:rPr>
          <w:rFonts w:ascii="Calibri" w:hAnsi="Calibri" w:cs="Calibri"/>
        </w:rPr>
        <w:t>II.</w:t>
      </w:r>
      <w:r w:rsidRPr="006E5B63">
        <w:rPr>
          <w:rFonts w:ascii="Calibri" w:hAnsi="Calibri" w:cs="Calibri"/>
        </w:rPr>
        <w:tab/>
        <w:t>BREVE RESUMEN DEL PROYECTO</w:t>
      </w: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ind w:right="266"/>
        <w:jc w:val="both"/>
        <w:rPr>
          <w:rFonts w:ascii="Calibri" w:hAnsi="Calibri" w:cs="Calibri"/>
          <w:b/>
          <w:bCs/>
          <w:lang w:val="es-ES"/>
        </w:rPr>
      </w:pPr>
    </w:p>
    <w:tbl>
      <w:tblPr>
        <w:tblW w:w="10985" w:type="dxa"/>
        <w:tblLayout w:type="fixed"/>
        <w:tblLook w:val="0000" w:firstRow="0" w:lastRow="0" w:firstColumn="0" w:lastColumn="0" w:noHBand="0" w:noVBand="0"/>
      </w:tblPr>
      <w:tblGrid>
        <w:gridCol w:w="1384"/>
        <w:gridCol w:w="9601"/>
      </w:tblGrid>
      <w:tr w:rsidR="00DD2986" w:rsidRPr="006E5B63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DD2986" w:rsidRPr="006E5B63" w:rsidRDefault="00DD2986" w:rsidP="00DC14F1">
            <w:pPr>
              <w:pStyle w:val="Ttulo1"/>
              <w:tabs>
                <w:tab w:val="clear" w:pos="1276"/>
                <w:tab w:val="clear" w:pos="4962"/>
                <w:tab w:val="clear" w:pos="6946"/>
                <w:tab w:val="clear" w:pos="9498"/>
                <w:tab w:val="left" w:leader="underscore" w:pos="-417"/>
              </w:tabs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E5B6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2.1 Título</w:t>
            </w:r>
          </w:p>
        </w:tc>
        <w:tc>
          <w:tcPr>
            <w:tcW w:w="96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tabs>
                <w:tab w:val="left" w:leader="underscore" w:pos="-417"/>
              </w:tabs>
              <w:suppressAutoHyphens/>
              <w:ind w:right="266"/>
              <w:jc w:val="both"/>
              <w:rPr>
                <w:rFonts w:ascii="Calibri" w:hAnsi="Calibri" w:cs="Calibri"/>
                <w:lang w:val="es-ES"/>
              </w:rPr>
            </w:pPr>
          </w:p>
        </w:tc>
      </w:tr>
      <w:tr w:rsidR="00DD2986" w:rsidRPr="006E5B63">
        <w:tc>
          <w:tcPr>
            <w:tcW w:w="109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2986" w:rsidRPr="006E5B63" w:rsidRDefault="00DD2986" w:rsidP="001B5C72">
            <w:pPr>
              <w:tabs>
                <w:tab w:val="left" w:leader="underscore" w:pos="-417"/>
              </w:tabs>
              <w:suppressAutoHyphens/>
              <w:ind w:right="266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E5B6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         </w:t>
            </w:r>
          </w:p>
        </w:tc>
      </w:tr>
    </w:tbl>
    <w:p w:rsidR="00DD2986" w:rsidRPr="006E5B63" w:rsidRDefault="00DD2986" w:rsidP="001B5C72">
      <w:pPr>
        <w:tabs>
          <w:tab w:val="left" w:leader="underscore" w:pos="-417"/>
        </w:tabs>
        <w:suppressAutoHyphens/>
        <w:ind w:right="266"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DC14F1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2</w:t>
      </w:r>
      <w:r>
        <w:rPr>
          <w:rFonts w:ascii="Calibri" w:hAnsi="Calibri" w:cs="Calibri"/>
          <w:sz w:val="22"/>
          <w:szCs w:val="22"/>
          <w:lang w:val="es-ES"/>
        </w:rPr>
        <w:t>.2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 Resumen : Debe ser suficientemente informativo, presentando una descripción de los prin</w:t>
      </w:r>
      <w:r>
        <w:rPr>
          <w:rFonts w:ascii="Calibri" w:hAnsi="Calibri" w:cs="Calibri"/>
          <w:sz w:val="22"/>
          <w:szCs w:val="22"/>
          <w:lang w:val="es-ES"/>
        </w:rPr>
        <w:t>cipales puntos que se abordarán, pregunta de investigación, justificación de la propuesta, objetivos y metodología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La falta de resumen en un proyecto es causal de eliminación del concurso</w:t>
      </w:r>
      <w:r w:rsidRPr="006E5B63">
        <w:rPr>
          <w:rFonts w:ascii="Calibri" w:hAnsi="Calibri" w:cs="Calibri"/>
          <w:sz w:val="22"/>
          <w:szCs w:val="22"/>
          <w:lang w:val="es-ES"/>
        </w:rPr>
        <w:t>. La extensión máxima es de 1 página.</w:t>
      </w: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987DBA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shd w:val="pct10" w:color="auto" w:fill="auto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  <w: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III</w:t>
      </w:r>
      <w: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ab/>
        <w:t>FORMULACIÓ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N DEL PROYECTO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: Debe contener la exposición general del problema, señalando los enfoques y procedimientos actualmente en uso referidos a la investigación, o</w:t>
      </w:r>
      <w:r w:rsidR="00A964B8">
        <w:rPr>
          <w:rFonts w:ascii="Calibri" w:hAnsi="Calibri" w:cs="Calibri"/>
          <w:sz w:val="22"/>
          <w:szCs w:val="22"/>
          <w:shd w:val="pct10" w:color="auto" w:fill="auto"/>
          <w:lang w:val="es-ES"/>
        </w:rPr>
        <w:t>b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>jetivos, fundamentación teórica</w:t>
      </w:r>
      <w:r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, 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metodología y la bibliografía que sustenta su presentación.  Su extensión no debe exceder a  </w:t>
      </w:r>
      <w:r>
        <w:rPr>
          <w:rFonts w:ascii="Calibri" w:hAnsi="Calibri" w:cs="Calibri"/>
          <w:sz w:val="22"/>
          <w:szCs w:val="22"/>
          <w:shd w:val="pct10" w:color="auto" w:fill="auto"/>
          <w:lang w:val="es-ES"/>
        </w:rPr>
        <w:t>3</w:t>
      </w:r>
      <w:r w:rsidR="00717010">
        <w:rPr>
          <w:rFonts w:ascii="Calibri" w:hAnsi="Calibri" w:cs="Calibri"/>
          <w:sz w:val="22"/>
          <w:szCs w:val="22"/>
          <w:shd w:val="pct10" w:color="auto" w:fill="auto"/>
          <w:lang w:val="es-ES"/>
        </w:rPr>
        <w:t xml:space="preserve"> páginas .</w:t>
      </w:r>
    </w:p>
    <w:p w:rsidR="00DD2986" w:rsidRPr="006E5B63" w:rsidRDefault="00DD2986" w:rsidP="001B5C72">
      <w:pPr>
        <w:tabs>
          <w:tab w:val="left" w:pos="-417"/>
        </w:tabs>
        <w:suppressAutoHyphens/>
        <w:ind w:left="426" w:right="334"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 xml:space="preserve">Formulación general del problema (Máximo </w:t>
      </w:r>
      <w:r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página).</w:t>
      </w:r>
    </w:p>
    <w:p w:rsidR="00DD2986" w:rsidRPr="006E5B63" w:rsidRDefault="00DD2986" w:rsidP="005479D6">
      <w:pPr>
        <w:numPr>
          <w:ilvl w:val="1"/>
          <w:numId w:val="4"/>
        </w:num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br w:type="page"/>
      </w:r>
      <w:r>
        <w:rPr>
          <w:rFonts w:ascii="Calibri" w:hAnsi="Calibri" w:cs="Calibri"/>
          <w:sz w:val="22"/>
          <w:szCs w:val="22"/>
          <w:lang w:val="es-ES"/>
        </w:rPr>
        <w:lastRenderedPageBreak/>
        <w:t>Principales a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ntecedentes teóricos y conceptuales que sustentan su propuesta de investigación. (máximo </w:t>
      </w:r>
      <w:r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página</w:t>
      </w:r>
      <w:r>
        <w:rPr>
          <w:rFonts w:ascii="Calibri" w:hAnsi="Calibri" w:cs="Calibri"/>
          <w:sz w:val="22"/>
          <w:szCs w:val="22"/>
          <w:lang w:val="es-ES"/>
        </w:rPr>
        <w:t>)</w:t>
      </w:r>
      <w:r w:rsidRPr="006E5B63">
        <w:rPr>
          <w:rFonts w:ascii="Calibri" w:hAnsi="Calibri" w:cs="Calibri"/>
          <w:sz w:val="22"/>
          <w:szCs w:val="22"/>
          <w:lang w:val="es-ES"/>
        </w:rPr>
        <w:t>.</w:t>
      </w:r>
      <w:r w:rsidRPr="006E5B63">
        <w:rPr>
          <w:rFonts w:ascii="Calibri" w:hAnsi="Calibri" w:cs="Calibri"/>
          <w:lang w:val="es-ES"/>
        </w:rPr>
        <w:br w:type="page"/>
      </w:r>
      <w:r>
        <w:rPr>
          <w:rFonts w:ascii="Calibri" w:hAnsi="Calibri" w:cs="Calibri"/>
          <w:lang w:val="es-ES"/>
        </w:rPr>
        <w:lastRenderedPageBreak/>
        <w:t xml:space="preserve">3.3 </w:t>
      </w:r>
      <w:r w:rsidRPr="006E5B63">
        <w:rPr>
          <w:rFonts w:ascii="Calibri" w:hAnsi="Calibri" w:cs="Calibri"/>
          <w:sz w:val="22"/>
          <w:szCs w:val="22"/>
          <w:lang w:val="es-ES"/>
        </w:rPr>
        <w:t>Objetivos general(es) y específicos (máximo ½ página).</w:t>
      </w:r>
    </w:p>
    <w:p w:rsidR="00DD2986" w:rsidRPr="006E5B63" w:rsidRDefault="00DD2986" w:rsidP="001B5C72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pStyle w:val="Prrafodelista1"/>
        <w:ind w:left="0"/>
        <w:rPr>
          <w:rFonts w:ascii="Calibri" w:hAnsi="Calibri" w:cs="Calibri"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5479D6">
      <w:pPr>
        <w:tabs>
          <w:tab w:val="left" w:pos="-417"/>
        </w:tabs>
        <w:suppressAutoHyphens/>
        <w:ind w:left="360" w:right="334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Pr="006E5B63" w:rsidRDefault="00DD2986" w:rsidP="0087381D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3.4 Metodología: Señale el tipo de estudio y el paradigma metodológico que lo sustenta. Describa brevemente las técnicas que utilizará y los procedimientos </w:t>
      </w:r>
      <w:r w:rsidR="00A93CAE">
        <w:rPr>
          <w:rFonts w:ascii="Calibri" w:hAnsi="Calibri" w:cs="Calibri"/>
          <w:sz w:val="22"/>
          <w:szCs w:val="22"/>
          <w:lang w:val="es-ES"/>
        </w:rPr>
        <w:t>e instrumento</w:t>
      </w:r>
      <w:r w:rsidR="00A964B8">
        <w:rPr>
          <w:rFonts w:ascii="Calibri" w:hAnsi="Calibri" w:cs="Calibri"/>
          <w:sz w:val="22"/>
          <w:szCs w:val="22"/>
          <w:lang w:val="es-ES"/>
        </w:rPr>
        <w:t>s</w:t>
      </w:r>
      <w:r w:rsidR="00A93CAE">
        <w:rPr>
          <w:rFonts w:ascii="Calibri" w:hAnsi="Calibri" w:cs="Calibri"/>
          <w:sz w:val="22"/>
          <w:szCs w:val="22"/>
          <w:lang w:val="es-ES"/>
        </w:rPr>
        <w:t xml:space="preserve"> ( si corresponde), </w:t>
      </w:r>
      <w:r>
        <w:rPr>
          <w:rFonts w:ascii="Calibri" w:hAnsi="Calibri" w:cs="Calibri"/>
          <w:sz w:val="22"/>
          <w:szCs w:val="22"/>
          <w:lang w:val="es-ES"/>
        </w:rPr>
        <w:t>por los cuales obtendrá la información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 La extensión de esta sección es máximo </w:t>
      </w:r>
      <w:r>
        <w:rPr>
          <w:rFonts w:ascii="Calibri" w:hAnsi="Calibri" w:cs="Calibri"/>
          <w:sz w:val="22"/>
          <w:szCs w:val="22"/>
          <w:lang w:val="es-ES"/>
        </w:rPr>
        <w:t>1/2 página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.  </w:t>
      </w:r>
    </w:p>
    <w:p w:rsidR="00DD2986" w:rsidRDefault="00DD2986" w:rsidP="0087381D">
      <w:pPr>
        <w:tabs>
          <w:tab w:val="left" w:pos="-417"/>
        </w:tabs>
        <w:suppressAutoHyphens/>
        <w:ind w:right="334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DD2986" w:rsidRPr="00AA262C" w:rsidRDefault="00DD2986" w:rsidP="00AA262C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left="993" w:right="266" w:hanging="993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lastRenderedPageBreak/>
        <w:t xml:space="preserve">3.6 </w:t>
      </w:r>
      <w:r w:rsidRPr="006E5B63">
        <w:rPr>
          <w:rFonts w:ascii="Calibri" w:hAnsi="Calibri" w:cs="Calibri"/>
          <w:sz w:val="22"/>
          <w:szCs w:val="22"/>
          <w:lang w:val="es-ES"/>
        </w:rPr>
        <w:tab/>
        <w:t>Referencias bibliográficas</w:t>
      </w:r>
      <w:r>
        <w:rPr>
          <w:rFonts w:ascii="Calibri" w:hAnsi="Calibri" w:cs="Calibri"/>
          <w:sz w:val="22"/>
          <w:szCs w:val="22"/>
          <w:lang w:val="es-ES"/>
        </w:rPr>
        <w:t xml:space="preserve">. </w:t>
      </w:r>
      <w:r w:rsidRPr="00AA262C">
        <w:rPr>
          <w:rFonts w:ascii="Calibri" w:hAnsi="Calibri" w:cs="Calibri"/>
          <w:sz w:val="22"/>
          <w:szCs w:val="22"/>
          <w:lang w:val="es-ES"/>
        </w:rPr>
        <w:t xml:space="preserve"> Debe listar todas las referencias efectivamente señaladas en su proyecto según formato APA 6ª Edición</w:t>
      </w:r>
      <w:r w:rsidR="00717010">
        <w:rPr>
          <w:rFonts w:ascii="Calibri" w:hAnsi="Calibri" w:cs="Calibri"/>
          <w:sz w:val="22"/>
          <w:szCs w:val="22"/>
          <w:lang w:val="es-ES"/>
        </w:rPr>
        <w:t>.</w:t>
      </w: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605633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DD2986" w:rsidRPr="006E5B63" w:rsidRDefault="00DD2986" w:rsidP="00E31602">
      <w:pPr>
        <w:shd w:val="pct10" w:color="auto" w:fill="auto"/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IV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PLAN DE TRABAJO :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Señale etapas y actividades para </w:t>
      </w:r>
      <w:r w:rsidR="008E5EA6">
        <w:rPr>
          <w:rFonts w:ascii="Calibri" w:hAnsi="Calibri" w:cs="Calibri"/>
          <w:sz w:val="22"/>
          <w:szCs w:val="22"/>
          <w:lang w:val="es-ES"/>
        </w:rPr>
        <w:t xml:space="preserve">los seis meses 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de ejecución del proyecto. La extensión máxima de esta sección es de 1 página.  </w:t>
      </w:r>
      <w:r>
        <w:rPr>
          <w:rFonts w:ascii="Calibri" w:hAnsi="Calibri" w:cs="Calibri"/>
          <w:sz w:val="22"/>
          <w:szCs w:val="22"/>
          <w:lang w:val="es-ES"/>
        </w:rPr>
        <w:t>Se recomienda usar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Carta Gantt. </w:t>
      </w: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1B5C72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DC14F1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1103"/>
        </w:tabs>
        <w:suppressAutoHyphens/>
        <w:ind w:right="408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Default="00DD2986" w:rsidP="00E31602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sz w:val="22"/>
          <w:szCs w:val="22"/>
          <w:lang w:val="es-ES"/>
        </w:rPr>
      </w:pPr>
    </w:p>
    <w:p w:rsidR="00DD2986" w:rsidRPr="006E5B63" w:rsidRDefault="00DD2986" w:rsidP="00717010">
      <w:pPr>
        <w:tabs>
          <w:tab w:val="left" w:pos="-417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186"/>
        <w:ind w:right="266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br w:type="page"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lastRenderedPageBreak/>
        <w:t>V. PRODUCTOS COMPROMETIDOS:</w:t>
      </w:r>
      <w:r w:rsidRPr="006E5B63">
        <w:rPr>
          <w:rFonts w:ascii="Calibri" w:hAnsi="Calibri" w:cs="Calibri"/>
          <w:sz w:val="22"/>
          <w:szCs w:val="22"/>
          <w:shd w:val="pct10" w:color="auto" w:fill="auto"/>
          <w:lang w:val="es-ES"/>
        </w:rPr>
        <w:tab/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 xml:space="preserve">La postulación a este fondo exige  como producto, </w:t>
      </w:r>
      <w:r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 xml:space="preserve">un </w:t>
      </w:r>
      <w:r w:rsidR="00717010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informe de al término de</w:t>
      </w:r>
      <w:r w:rsidR="00A964B8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 xml:space="preserve">l la investigación,  </w:t>
      </w:r>
      <w:r w:rsidR="00717010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 xml:space="preserve"> además de acciones específicas que impliquen una vinculación con el territorio de Playa Ancha y sus habitantes, identificando claramente el mecanismo de devolución a la comunidad</w:t>
      </w:r>
      <w:r w:rsidRPr="006E5B63"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  <w:t>.</w:t>
      </w:r>
    </w:p>
    <w:p w:rsidR="00DD2986" w:rsidRPr="006E5B63" w:rsidRDefault="00DD2986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b/>
          <w:bCs/>
          <w:sz w:val="22"/>
          <w:szCs w:val="22"/>
          <w:shd w:val="pct10" w:color="auto" w:fill="auto"/>
          <w:lang w:val="es-ES"/>
        </w:rPr>
      </w:pPr>
    </w:p>
    <w:p w:rsidR="00DD2986" w:rsidRPr="006E5B63" w:rsidRDefault="00DD2986" w:rsidP="00DC14F1">
      <w:pPr>
        <w:tabs>
          <w:tab w:val="left" w:pos="-417"/>
          <w:tab w:val="left" w:pos="1134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sz w:val="22"/>
          <w:szCs w:val="22"/>
          <w:lang w:val="es-ES"/>
        </w:rPr>
        <w:t>5.</w:t>
      </w:r>
      <w:r>
        <w:rPr>
          <w:rFonts w:ascii="Calibri" w:hAnsi="Calibri" w:cs="Calibri"/>
          <w:sz w:val="22"/>
          <w:szCs w:val="22"/>
          <w:lang w:val="es-ES"/>
        </w:rPr>
        <w:t>1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717010">
        <w:rPr>
          <w:rFonts w:ascii="Calibri" w:hAnsi="Calibri" w:cs="Calibri"/>
          <w:sz w:val="22"/>
          <w:szCs w:val="22"/>
          <w:lang w:val="es-ES"/>
        </w:rPr>
        <w:t>Actividades en vinculación con el territorio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: Señale </w:t>
      </w:r>
      <w:r w:rsidR="00717010">
        <w:rPr>
          <w:rFonts w:ascii="Calibri" w:hAnsi="Calibri" w:cs="Calibri"/>
          <w:sz w:val="22"/>
          <w:szCs w:val="22"/>
          <w:lang w:val="es-ES"/>
        </w:rPr>
        <w:t>los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 productos </w:t>
      </w:r>
      <w:r w:rsidR="00717010">
        <w:rPr>
          <w:rFonts w:ascii="Calibri" w:hAnsi="Calibri" w:cs="Calibri"/>
          <w:sz w:val="22"/>
          <w:szCs w:val="22"/>
          <w:lang w:val="es-ES"/>
        </w:rPr>
        <w:t xml:space="preserve">y/o actividades a través de los cuales se </w:t>
      </w:r>
      <w:r w:rsidR="00603C6B">
        <w:rPr>
          <w:rFonts w:ascii="Calibri" w:hAnsi="Calibri" w:cs="Calibri"/>
          <w:sz w:val="22"/>
          <w:szCs w:val="22"/>
          <w:lang w:val="es-ES"/>
        </w:rPr>
        <w:t xml:space="preserve">propone </w:t>
      </w:r>
      <w:r w:rsidR="00717010">
        <w:rPr>
          <w:rFonts w:ascii="Calibri" w:hAnsi="Calibri" w:cs="Calibri"/>
          <w:sz w:val="22"/>
          <w:szCs w:val="22"/>
          <w:lang w:val="es-ES"/>
        </w:rPr>
        <w:t>la vinculación con el territorio de Playa Ancha, sus habitantes y organizaciones, así como el mecanismo de devolución de infornación.</w:t>
      </w:r>
    </w:p>
    <w:p w:rsidR="00DD2986" w:rsidRPr="006E5B63" w:rsidRDefault="00DD2986" w:rsidP="00DC14F1">
      <w:pPr>
        <w:tabs>
          <w:tab w:val="left" w:pos="-417"/>
        </w:tabs>
        <w:suppressAutoHyphens/>
        <w:ind w:right="550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DD2986" w:rsidRPr="006E5B63" w:rsidRDefault="00DD2986" w:rsidP="00DC14F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VI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</w:r>
      <w:r>
        <w:rPr>
          <w:rFonts w:ascii="Calibri" w:hAnsi="Calibri" w:cs="Calibri"/>
          <w:b/>
          <w:bCs/>
          <w:sz w:val="22"/>
          <w:szCs w:val="22"/>
          <w:lang w:val="es-ES"/>
        </w:rPr>
        <w:t xml:space="preserve">DETALLE Y 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>JUSTIFICACION DE RECURSOS SOLICITADOS</w:t>
      </w:r>
      <w:r w:rsidRPr="006E5B63">
        <w:rPr>
          <w:rFonts w:ascii="Calibri" w:hAnsi="Calibri" w:cs="Calibri"/>
          <w:sz w:val="22"/>
          <w:szCs w:val="22"/>
          <w:lang w:val="es-ES"/>
        </w:rPr>
        <w:t xml:space="preserve">: </w:t>
      </w:r>
      <w:r>
        <w:rPr>
          <w:rFonts w:ascii="Calibri" w:hAnsi="Calibri" w:cs="Calibri"/>
          <w:sz w:val="22"/>
          <w:szCs w:val="22"/>
          <w:lang w:val="es-ES"/>
        </w:rPr>
        <w:t>Describa y justifique todos los recursos solicitados</w:t>
      </w:r>
    </w:p>
    <w:p w:rsidR="00DD2986" w:rsidRPr="006E5B63" w:rsidRDefault="00DD2986" w:rsidP="00DC14F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DC14F1">
      <w:pPr>
        <w:tabs>
          <w:tab w:val="left" w:pos="-417"/>
          <w:tab w:val="left" w:pos="284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  <w:r w:rsidRPr="006E5B63">
        <w:rPr>
          <w:rFonts w:ascii="Calibri" w:hAnsi="Calibri" w:cs="Calibri"/>
          <w:lang w:val="es-ES"/>
        </w:rPr>
        <w:tab/>
      </w:r>
    </w:p>
    <w:p w:rsidR="00DD2986" w:rsidRPr="006E5B63" w:rsidRDefault="00DD2986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:rsidR="00DD2986" w:rsidRPr="006E5B63" w:rsidRDefault="00DD2986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lang w:val="es-ES"/>
        </w:rPr>
      </w:pPr>
    </w:p>
    <w:p w:rsidR="00DD2986" w:rsidRPr="006E5B63" w:rsidRDefault="00DD2986" w:rsidP="00325B11">
      <w:pPr>
        <w:tabs>
          <w:tab w:val="left" w:pos="-417"/>
        </w:tabs>
        <w:suppressAutoHyphens/>
        <w:ind w:left="709" w:right="550" w:hanging="709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lang w:val="es-ES"/>
        </w:rPr>
        <w:br w:type="page"/>
      </w:r>
    </w:p>
    <w:p w:rsidR="00DD2986" w:rsidRPr="006E5B63" w:rsidRDefault="00DD2986" w:rsidP="00325B11">
      <w:pPr>
        <w:shd w:val="pct10" w:color="auto" w:fill="auto"/>
        <w:tabs>
          <w:tab w:val="left" w:pos="-417"/>
        </w:tabs>
        <w:suppressAutoHyphens/>
        <w:ind w:right="550"/>
        <w:jc w:val="both"/>
        <w:rPr>
          <w:rFonts w:ascii="Calibri" w:hAnsi="Calibri" w:cs="Calibri"/>
          <w:sz w:val="22"/>
          <w:szCs w:val="22"/>
          <w:lang w:val="es-ES"/>
        </w:rPr>
      </w:pP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lastRenderedPageBreak/>
        <w:t>VII</w:t>
      </w:r>
      <w:r w:rsidRPr="006E5B63">
        <w:rPr>
          <w:rFonts w:ascii="Calibri" w:hAnsi="Calibri" w:cs="Calibri"/>
          <w:b/>
          <w:bCs/>
          <w:sz w:val="22"/>
          <w:szCs w:val="22"/>
          <w:lang w:val="es-ES"/>
        </w:rPr>
        <w:tab/>
        <w:t xml:space="preserve">DATOS CURRICULARES DE LOS INVESTIGADORES: Utilice una hoja independiente para </w:t>
      </w:r>
      <w:r w:rsidR="008E5EA6">
        <w:rPr>
          <w:rFonts w:ascii="Calibri" w:hAnsi="Calibri" w:cs="Calibri"/>
          <w:b/>
          <w:bCs/>
          <w:sz w:val="22"/>
          <w:szCs w:val="22"/>
          <w:lang w:val="es-ES"/>
        </w:rPr>
        <w:t xml:space="preserve"> cada uno de los estudiantes participantes señalando cu</w:t>
      </w:r>
      <w:r w:rsidR="00603C6B">
        <w:rPr>
          <w:rFonts w:ascii="Calibri" w:hAnsi="Calibri" w:cs="Calibri"/>
          <w:b/>
          <w:bCs/>
          <w:sz w:val="22"/>
          <w:szCs w:val="22"/>
          <w:lang w:val="es-ES"/>
        </w:rPr>
        <w:t>á</w:t>
      </w:r>
      <w:r w:rsidR="008E5EA6">
        <w:rPr>
          <w:rFonts w:ascii="Calibri" w:hAnsi="Calibri" w:cs="Calibri"/>
          <w:b/>
          <w:bCs/>
          <w:sz w:val="22"/>
          <w:szCs w:val="22"/>
          <w:lang w:val="es-ES"/>
        </w:rPr>
        <w:t>l ser</w:t>
      </w:r>
      <w:r w:rsidR="00603C6B">
        <w:rPr>
          <w:rFonts w:ascii="Calibri" w:hAnsi="Calibri" w:cs="Calibri"/>
          <w:b/>
          <w:bCs/>
          <w:sz w:val="22"/>
          <w:szCs w:val="22"/>
          <w:lang w:val="es-ES"/>
        </w:rPr>
        <w:t>á</w:t>
      </w:r>
      <w:r w:rsidR="008E5EA6">
        <w:rPr>
          <w:rFonts w:ascii="Calibri" w:hAnsi="Calibri" w:cs="Calibri"/>
          <w:b/>
          <w:bCs/>
          <w:sz w:val="22"/>
          <w:szCs w:val="22"/>
          <w:lang w:val="es-ES"/>
        </w:rPr>
        <w:t xml:space="preserve"> el estudiante responsable del equipo </w:t>
      </w:r>
    </w:p>
    <w:p w:rsidR="00DD2986" w:rsidRPr="006E5B63" w:rsidRDefault="00DD2986" w:rsidP="00325B11">
      <w:pPr>
        <w:tabs>
          <w:tab w:val="left" w:pos="-417"/>
        </w:tabs>
        <w:suppressAutoHyphens/>
        <w:ind w:right="550" w:hanging="709"/>
        <w:jc w:val="both"/>
        <w:rPr>
          <w:rFonts w:ascii="Calibri" w:hAnsi="Calibri" w:cs="Calibri"/>
          <w:lang w:val="es-ES"/>
        </w:rPr>
      </w:pPr>
    </w:p>
    <w:p w:rsidR="00DD2986" w:rsidRPr="006E5B63" w:rsidRDefault="00DD2986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Adjunte CV de todo el equipo de trabajo. Es necesario que se incluyan todos los antecedentes académicos y de trabajos anteriores vinculados a la temática o el territorio. </w:t>
      </w:r>
    </w:p>
    <w:sectPr w:rsidR="00DD2986" w:rsidRPr="006E5B63" w:rsidSect="00DC14F1">
      <w:footerReference w:type="default" r:id="rId11"/>
      <w:pgSz w:w="12242" w:h="15842" w:code="1"/>
      <w:pgMar w:top="851" w:right="760" w:bottom="709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D0" w:rsidRDefault="00297ED0">
      <w:r>
        <w:separator/>
      </w:r>
    </w:p>
  </w:endnote>
  <w:endnote w:type="continuationSeparator" w:id="0">
    <w:p w:rsidR="00297ED0" w:rsidRDefault="0029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986" w:rsidRDefault="00DD2986" w:rsidP="0055218F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E2ED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DD2986" w:rsidRDefault="00DD2986">
    <w:pPr>
      <w:pStyle w:val="Piedepgina"/>
      <w:ind w:right="360"/>
      <w:jc w:val="center"/>
      <w:rPr>
        <w:sz w:val="20"/>
        <w:szCs w:val="20"/>
      </w:rPr>
    </w:pPr>
  </w:p>
  <w:p w:rsidR="00DD2986" w:rsidRDefault="00DD2986">
    <w:pPr>
      <w:pStyle w:val="Piedepgina"/>
      <w:ind w:right="360"/>
      <w:jc w:val="right"/>
      <w:rPr>
        <w:sz w:val="20"/>
        <w:szCs w:val="20"/>
      </w:rPr>
    </w:pP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D0" w:rsidRDefault="00297ED0">
      <w:r>
        <w:separator/>
      </w:r>
    </w:p>
  </w:footnote>
  <w:footnote w:type="continuationSeparator" w:id="0">
    <w:p w:rsidR="00297ED0" w:rsidRDefault="00297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4340"/>
    <w:multiLevelType w:val="hybridMultilevel"/>
    <w:tmpl w:val="D43A3C5E"/>
    <w:lvl w:ilvl="0" w:tplc="4D96C42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F557EE"/>
    <w:multiLevelType w:val="multilevel"/>
    <w:tmpl w:val="FF5864A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>
    <w:nsid w:val="15EC3939"/>
    <w:multiLevelType w:val="hybridMultilevel"/>
    <w:tmpl w:val="D29A1EDE"/>
    <w:lvl w:ilvl="0" w:tplc="6F301E88">
      <w:start w:val="1"/>
      <w:numFmt w:val="decimal"/>
      <w:lvlText w:val="%1"/>
      <w:lvlJc w:val="left"/>
      <w:pPr>
        <w:ind w:left="1146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866" w:hanging="360"/>
      </w:pPr>
    </w:lvl>
    <w:lvl w:ilvl="2" w:tplc="340A001B">
      <w:start w:val="1"/>
      <w:numFmt w:val="lowerRoman"/>
      <w:lvlText w:val="%3."/>
      <w:lvlJc w:val="right"/>
      <w:pPr>
        <w:ind w:left="2586" w:hanging="180"/>
      </w:pPr>
    </w:lvl>
    <w:lvl w:ilvl="3" w:tplc="340A000F">
      <w:start w:val="1"/>
      <w:numFmt w:val="decimal"/>
      <w:lvlText w:val="%4."/>
      <w:lvlJc w:val="left"/>
      <w:pPr>
        <w:ind w:left="3306" w:hanging="360"/>
      </w:pPr>
    </w:lvl>
    <w:lvl w:ilvl="4" w:tplc="340A0019">
      <w:start w:val="1"/>
      <w:numFmt w:val="lowerLetter"/>
      <w:lvlText w:val="%5."/>
      <w:lvlJc w:val="left"/>
      <w:pPr>
        <w:ind w:left="4026" w:hanging="360"/>
      </w:pPr>
    </w:lvl>
    <w:lvl w:ilvl="5" w:tplc="340A001B">
      <w:start w:val="1"/>
      <w:numFmt w:val="lowerRoman"/>
      <w:lvlText w:val="%6."/>
      <w:lvlJc w:val="right"/>
      <w:pPr>
        <w:ind w:left="4746" w:hanging="180"/>
      </w:pPr>
    </w:lvl>
    <w:lvl w:ilvl="6" w:tplc="340A000F">
      <w:start w:val="1"/>
      <w:numFmt w:val="decimal"/>
      <w:lvlText w:val="%7."/>
      <w:lvlJc w:val="left"/>
      <w:pPr>
        <w:ind w:left="5466" w:hanging="360"/>
      </w:pPr>
    </w:lvl>
    <w:lvl w:ilvl="7" w:tplc="340A0019">
      <w:start w:val="1"/>
      <w:numFmt w:val="lowerLetter"/>
      <w:lvlText w:val="%8."/>
      <w:lvlJc w:val="left"/>
      <w:pPr>
        <w:ind w:left="6186" w:hanging="360"/>
      </w:pPr>
    </w:lvl>
    <w:lvl w:ilvl="8" w:tplc="340A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2131C50"/>
    <w:multiLevelType w:val="hybridMultilevel"/>
    <w:tmpl w:val="2E7CD7A4"/>
    <w:lvl w:ilvl="0" w:tplc="E006ED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5EE2E88"/>
    <w:multiLevelType w:val="multilevel"/>
    <w:tmpl w:val="C0DEA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8D"/>
    <w:rsid w:val="00075931"/>
    <w:rsid w:val="00091D38"/>
    <w:rsid w:val="000A045B"/>
    <w:rsid w:val="000C01FB"/>
    <w:rsid w:val="000C1287"/>
    <w:rsid w:val="000E0DDF"/>
    <w:rsid w:val="000E2ED4"/>
    <w:rsid w:val="000F388E"/>
    <w:rsid w:val="00115568"/>
    <w:rsid w:val="00144BB6"/>
    <w:rsid w:val="00187CDD"/>
    <w:rsid w:val="001B5290"/>
    <w:rsid w:val="001B5C72"/>
    <w:rsid w:val="001C0C8D"/>
    <w:rsid w:val="001C0F44"/>
    <w:rsid w:val="002205CB"/>
    <w:rsid w:val="00243377"/>
    <w:rsid w:val="002478FB"/>
    <w:rsid w:val="00297ED0"/>
    <w:rsid w:val="002A11BC"/>
    <w:rsid w:val="002B5E0B"/>
    <w:rsid w:val="00325B11"/>
    <w:rsid w:val="00333987"/>
    <w:rsid w:val="00340385"/>
    <w:rsid w:val="003560B8"/>
    <w:rsid w:val="003735D6"/>
    <w:rsid w:val="003C7C49"/>
    <w:rsid w:val="003D4189"/>
    <w:rsid w:val="003E398D"/>
    <w:rsid w:val="00420288"/>
    <w:rsid w:val="004205BB"/>
    <w:rsid w:val="004367CB"/>
    <w:rsid w:val="0048300A"/>
    <w:rsid w:val="004A3F72"/>
    <w:rsid w:val="004F1454"/>
    <w:rsid w:val="004F5164"/>
    <w:rsid w:val="00513CFE"/>
    <w:rsid w:val="005177C5"/>
    <w:rsid w:val="005210AF"/>
    <w:rsid w:val="00522129"/>
    <w:rsid w:val="00537006"/>
    <w:rsid w:val="005424DF"/>
    <w:rsid w:val="005479D6"/>
    <w:rsid w:val="0055218F"/>
    <w:rsid w:val="005846AD"/>
    <w:rsid w:val="005867FC"/>
    <w:rsid w:val="005B7D29"/>
    <w:rsid w:val="005C247F"/>
    <w:rsid w:val="005D0B5B"/>
    <w:rsid w:val="005D74CC"/>
    <w:rsid w:val="005E06B7"/>
    <w:rsid w:val="00603C6B"/>
    <w:rsid w:val="00605633"/>
    <w:rsid w:val="00612EC5"/>
    <w:rsid w:val="00613C1B"/>
    <w:rsid w:val="00616131"/>
    <w:rsid w:val="00663A82"/>
    <w:rsid w:val="00697425"/>
    <w:rsid w:val="006A24E8"/>
    <w:rsid w:val="006B1376"/>
    <w:rsid w:val="006E5B63"/>
    <w:rsid w:val="00712055"/>
    <w:rsid w:val="00717010"/>
    <w:rsid w:val="00737FFE"/>
    <w:rsid w:val="00763427"/>
    <w:rsid w:val="0078726A"/>
    <w:rsid w:val="007E16F9"/>
    <w:rsid w:val="0080129F"/>
    <w:rsid w:val="00833B1B"/>
    <w:rsid w:val="00835DB2"/>
    <w:rsid w:val="0084097C"/>
    <w:rsid w:val="0087381D"/>
    <w:rsid w:val="00874F65"/>
    <w:rsid w:val="008A2EF6"/>
    <w:rsid w:val="008A68FB"/>
    <w:rsid w:val="008C000E"/>
    <w:rsid w:val="008D6E59"/>
    <w:rsid w:val="008E18C0"/>
    <w:rsid w:val="008E4409"/>
    <w:rsid w:val="008E5EA6"/>
    <w:rsid w:val="008E79FD"/>
    <w:rsid w:val="008F1B61"/>
    <w:rsid w:val="00907EC6"/>
    <w:rsid w:val="0091117A"/>
    <w:rsid w:val="00942F1F"/>
    <w:rsid w:val="00973634"/>
    <w:rsid w:val="00987DBA"/>
    <w:rsid w:val="009B7E57"/>
    <w:rsid w:val="009E0772"/>
    <w:rsid w:val="00A15C79"/>
    <w:rsid w:val="00A50BD0"/>
    <w:rsid w:val="00A51CB0"/>
    <w:rsid w:val="00A56DE0"/>
    <w:rsid w:val="00A82C54"/>
    <w:rsid w:val="00A83C03"/>
    <w:rsid w:val="00A93CAE"/>
    <w:rsid w:val="00A964B8"/>
    <w:rsid w:val="00AA262C"/>
    <w:rsid w:val="00AE4974"/>
    <w:rsid w:val="00AF5E30"/>
    <w:rsid w:val="00B02ED0"/>
    <w:rsid w:val="00B4263E"/>
    <w:rsid w:val="00B43EFC"/>
    <w:rsid w:val="00B81049"/>
    <w:rsid w:val="00BB07BA"/>
    <w:rsid w:val="00BB7308"/>
    <w:rsid w:val="00BB7DEE"/>
    <w:rsid w:val="00BC3DE8"/>
    <w:rsid w:val="00BF27AE"/>
    <w:rsid w:val="00C241B3"/>
    <w:rsid w:val="00C328D4"/>
    <w:rsid w:val="00C928F4"/>
    <w:rsid w:val="00C97DAC"/>
    <w:rsid w:val="00CF3C5C"/>
    <w:rsid w:val="00D14A4C"/>
    <w:rsid w:val="00D319CD"/>
    <w:rsid w:val="00D43036"/>
    <w:rsid w:val="00D455DC"/>
    <w:rsid w:val="00DB2E8F"/>
    <w:rsid w:val="00DC14F1"/>
    <w:rsid w:val="00DC1A36"/>
    <w:rsid w:val="00DC2E14"/>
    <w:rsid w:val="00DC6C3A"/>
    <w:rsid w:val="00DD2986"/>
    <w:rsid w:val="00DE4391"/>
    <w:rsid w:val="00E23970"/>
    <w:rsid w:val="00E31602"/>
    <w:rsid w:val="00E353C8"/>
    <w:rsid w:val="00E760E1"/>
    <w:rsid w:val="00E772C7"/>
    <w:rsid w:val="00E81CE6"/>
    <w:rsid w:val="00E878DA"/>
    <w:rsid w:val="00EB0FBB"/>
    <w:rsid w:val="00EB3245"/>
    <w:rsid w:val="00F679BA"/>
    <w:rsid w:val="00F939EE"/>
    <w:rsid w:val="00FA1975"/>
    <w:rsid w:val="00FB6EEB"/>
    <w:rsid w:val="00FC0AAE"/>
    <w:rsid w:val="00FC3E5A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D0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02ED0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B02ED0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B02ED0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B02ED0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B02ED0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02ED0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02ED0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B02ED0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B02ED0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558F9"/>
    <w:rPr>
      <w:rFonts w:ascii="Cambria" w:eastAsia="Times New Roman" w:hAnsi="Cambria" w:cs="Times New Roman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"/>
    <w:semiHidden/>
    <w:rsid w:val="006558F9"/>
    <w:rPr>
      <w:rFonts w:ascii="Cambria" w:eastAsia="Times New Roman" w:hAnsi="Cambria" w:cs="Times New Roman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"/>
    <w:semiHidden/>
    <w:rsid w:val="006558F9"/>
    <w:rPr>
      <w:rFonts w:ascii="Cambria" w:eastAsia="Times New Roman" w:hAnsi="Cambria" w:cs="Times New Roman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"/>
    <w:semiHidden/>
    <w:rsid w:val="006558F9"/>
    <w:rPr>
      <w:rFonts w:ascii="Calibri" w:eastAsia="Times New Roman" w:hAnsi="Calibri" w:cs="Times New Roman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"/>
    <w:semiHidden/>
    <w:rsid w:val="006558F9"/>
    <w:rPr>
      <w:rFonts w:ascii="Calibri" w:eastAsia="Times New Roman" w:hAnsi="Calibri" w:cs="Times New Roman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"/>
    <w:semiHidden/>
    <w:rsid w:val="006558F9"/>
    <w:rPr>
      <w:rFonts w:ascii="Calibri" w:eastAsia="Times New Roman" w:hAnsi="Calibri" w:cs="Times New Roman"/>
      <w:b/>
      <w:bCs/>
      <w:noProof/>
      <w:lang w:val="en-US"/>
    </w:rPr>
  </w:style>
  <w:style w:type="character" w:customStyle="1" w:styleId="Ttulo7Car">
    <w:name w:val="Título 7 Car"/>
    <w:link w:val="Ttulo7"/>
    <w:uiPriority w:val="9"/>
    <w:semiHidden/>
    <w:rsid w:val="006558F9"/>
    <w:rPr>
      <w:rFonts w:ascii="Calibri" w:eastAsia="Times New Roman" w:hAnsi="Calibri" w:cs="Times New Roman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"/>
    <w:semiHidden/>
    <w:rsid w:val="006558F9"/>
    <w:rPr>
      <w:rFonts w:ascii="Calibri" w:eastAsia="Times New Roman" w:hAnsi="Calibri" w:cs="Times New Roman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"/>
    <w:semiHidden/>
    <w:rsid w:val="006558F9"/>
    <w:rPr>
      <w:rFonts w:ascii="Cambria" w:eastAsia="Times New Roman" w:hAnsi="Cambria" w:cs="Times New Roman"/>
      <w:noProof/>
      <w:lang w:val="en-US"/>
    </w:rPr>
  </w:style>
  <w:style w:type="paragraph" w:customStyle="1" w:styleId="OmniPage1">
    <w:name w:val="OmniPage #1"/>
    <w:basedOn w:val="Normal"/>
    <w:uiPriority w:val="99"/>
    <w:rsid w:val="00B02ED0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B02ED0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B02ED0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B02ED0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B02ED0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B02ED0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B02ED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rsid w:val="006558F9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B02ED0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02ED0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rsid w:val="006558F9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B02ED0"/>
    <w:rPr>
      <w:color w:val="0000FF"/>
      <w:u w:val="single"/>
    </w:rPr>
  </w:style>
  <w:style w:type="character" w:styleId="Hipervnculovisitado">
    <w:name w:val="FollowedHyperlink"/>
    <w:uiPriority w:val="99"/>
    <w:rsid w:val="00B02ED0"/>
    <w:rPr>
      <w:color w:val="800080"/>
      <w:u w:val="single"/>
    </w:rPr>
  </w:style>
  <w:style w:type="paragraph" w:styleId="Epgrafe">
    <w:name w:val="caption"/>
    <w:basedOn w:val="Normal"/>
    <w:next w:val="Normal"/>
    <w:uiPriority w:val="99"/>
    <w:qFormat/>
    <w:rsid w:val="00B02ED0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B02ED0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customStyle="1" w:styleId="Prrafodelista1">
    <w:name w:val="Párrafo de lista1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D0"/>
    <w:pPr>
      <w:autoSpaceDE w:val="0"/>
      <w:autoSpaceDN w:val="0"/>
    </w:pPr>
    <w:rPr>
      <w:rFonts w:ascii="Times" w:hAnsi="Times" w:cs="Times"/>
      <w:noProof/>
      <w:lang w:val="en-U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02ED0"/>
    <w:pPr>
      <w:keepNext/>
      <w:tabs>
        <w:tab w:val="left" w:pos="-417"/>
        <w:tab w:val="left" w:pos="1276"/>
        <w:tab w:val="left" w:pos="4962"/>
        <w:tab w:val="left" w:pos="6946"/>
        <w:tab w:val="left" w:pos="9498"/>
      </w:tabs>
      <w:suppressAutoHyphens/>
      <w:jc w:val="both"/>
      <w:outlineLvl w:val="0"/>
    </w:pPr>
    <w:rPr>
      <w:b/>
      <w:bCs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B02ED0"/>
    <w:pPr>
      <w:keepNext/>
      <w:jc w:val="center"/>
      <w:outlineLvl w:val="1"/>
    </w:pPr>
    <w:rPr>
      <w:color w:val="000080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B02ED0"/>
    <w:pPr>
      <w:keepNext/>
      <w:jc w:val="center"/>
      <w:outlineLvl w:val="2"/>
    </w:pPr>
    <w:rPr>
      <w:rFonts w:ascii="Comic Sans MS" w:hAnsi="Comic Sans MS" w:cs="Comic Sans MS"/>
      <w:b/>
      <w:bCs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B02ED0"/>
    <w:pPr>
      <w:keepNext/>
      <w:tabs>
        <w:tab w:val="left" w:pos="-417"/>
      </w:tabs>
      <w:suppressAutoHyphens/>
      <w:spacing w:line="360" w:lineRule="auto"/>
      <w:ind w:right="42"/>
      <w:jc w:val="center"/>
      <w:outlineLvl w:val="3"/>
    </w:pPr>
    <w:rPr>
      <w:rFonts w:ascii="Trebuchet MS" w:hAnsi="Trebuchet MS" w:cs="Trebuchet MS"/>
      <w:b/>
      <w:bCs/>
      <w:sz w:val="22"/>
      <w:szCs w:val="22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B02ED0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266"/>
      <w:jc w:val="both"/>
      <w:outlineLvl w:val="4"/>
    </w:pPr>
    <w:rPr>
      <w:rFonts w:ascii="Trebuchet MS" w:hAnsi="Trebuchet MS" w:cs="Trebuchet MS"/>
      <w:b/>
      <w:bCs/>
      <w:sz w:val="22"/>
      <w:szCs w:val="22"/>
      <w:shd w:val="pct10" w:color="auto" w:fill="auto"/>
      <w:lang w:val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02ED0"/>
    <w:pPr>
      <w:keepNext/>
      <w:tabs>
        <w:tab w:val="center" w:pos="1678"/>
      </w:tabs>
      <w:suppressAutoHyphens/>
      <w:spacing w:before="186"/>
      <w:jc w:val="center"/>
      <w:outlineLvl w:val="5"/>
    </w:pPr>
    <w:rPr>
      <w:rFonts w:ascii="Trebuchet MS" w:hAnsi="Trebuchet MS" w:cs="Trebuchet MS"/>
      <w:b/>
      <w:bCs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02ED0"/>
    <w:pPr>
      <w:keepNext/>
      <w:shd w:val="pct10" w:color="auto" w:fill="auto"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6"/>
    </w:pPr>
    <w:rPr>
      <w:b/>
      <w:bCs/>
      <w:lang w:val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B02ED0"/>
    <w:pPr>
      <w:keepNext/>
      <w:tabs>
        <w:tab w:val="left" w:pos="-417"/>
      </w:tabs>
      <w:suppressAutoHyphens/>
      <w:spacing w:after="120" w:line="360" w:lineRule="auto"/>
      <w:ind w:left="-142"/>
      <w:jc w:val="right"/>
      <w:outlineLvl w:val="7"/>
    </w:pPr>
    <w:rPr>
      <w:rFonts w:ascii="Trebuchet MS" w:hAnsi="Trebuchet MS" w:cs="Trebuchet MS"/>
      <w:b/>
      <w:bCs/>
      <w:lang w:val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B02ED0"/>
    <w:pPr>
      <w:keepNext/>
      <w:tabs>
        <w:tab w:val="left" w:pos="-417"/>
        <w:tab w:val="left" w:pos="1134"/>
        <w:tab w:val="left" w:pos="5529"/>
        <w:tab w:val="left" w:pos="6804"/>
        <w:tab w:val="left" w:pos="8222"/>
        <w:tab w:val="left" w:pos="9498"/>
      </w:tabs>
      <w:suppressAutoHyphens/>
      <w:ind w:left="426"/>
      <w:jc w:val="both"/>
      <w:outlineLvl w:val="8"/>
    </w:pPr>
    <w:rPr>
      <w:rFonts w:ascii="Trebuchet MS" w:hAnsi="Trebuchet MS" w:cs="Trebuchet MS"/>
      <w:b/>
      <w:bCs/>
      <w:shd w:val="pct10" w:color="auto" w:fill="au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558F9"/>
    <w:rPr>
      <w:rFonts w:ascii="Cambria" w:eastAsia="Times New Roman" w:hAnsi="Cambria" w:cs="Times New Roman"/>
      <w:b/>
      <w:bCs/>
      <w:noProof/>
      <w:kern w:val="32"/>
      <w:sz w:val="32"/>
      <w:szCs w:val="32"/>
      <w:lang w:val="en-US"/>
    </w:rPr>
  </w:style>
  <w:style w:type="character" w:customStyle="1" w:styleId="Ttulo2Car">
    <w:name w:val="Título 2 Car"/>
    <w:link w:val="Ttulo2"/>
    <w:uiPriority w:val="9"/>
    <w:semiHidden/>
    <w:rsid w:val="006558F9"/>
    <w:rPr>
      <w:rFonts w:ascii="Cambria" w:eastAsia="Times New Roman" w:hAnsi="Cambria" w:cs="Times New Roman"/>
      <w:b/>
      <w:bCs/>
      <w:i/>
      <w:iCs/>
      <w:noProof/>
      <w:sz w:val="28"/>
      <w:szCs w:val="28"/>
      <w:lang w:val="en-US"/>
    </w:rPr>
  </w:style>
  <w:style w:type="character" w:customStyle="1" w:styleId="Ttulo3Car">
    <w:name w:val="Título 3 Car"/>
    <w:link w:val="Ttulo3"/>
    <w:uiPriority w:val="9"/>
    <w:semiHidden/>
    <w:rsid w:val="006558F9"/>
    <w:rPr>
      <w:rFonts w:ascii="Cambria" w:eastAsia="Times New Roman" w:hAnsi="Cambria" w:cs="Times New Roman"/>
      <w:b/>
      <w:bCs/>
      <w:noProof/>
      <w:sz w:val="26"/>
      <w:szCs w:val="26"/>
      <w:lang w:val="en-US"/>
    </w:rPr>
  </w:style>
  <w:style w:type="character" w:customStyle="1" w:styleId="Ttulo4Car">
    <w:name w:val="Título 4 Car"/>
    <w:link w:val="Ttulo4"/>
    <w:uiPriority w:val="9"/>
    <w:semiHidden/>
    <w:rsid w:val="006558F9"/>
    <w:rPr>
      <w:rFonts w:ascii="Calibri" w:eastAsia="Times New Roman" w:hAnsi="Calibri" w:cs="Times New Roman"/>
      <w:b/>
      <w:bCs/>
      <w:noProof/>
      <w:sz w:val="28"/>
      <w:szCs w:val="28"/>
      <w:lang w:val="en-US"/>
    </w:rPr>
  </w:style>
  <w:style w:type="character" w:customStyle="1" w:styleId="Ttulo5Car">
    <w:name w:val="Título 5 Car"/>
    <w:link w:val="Ttulo5"/>
    <w:uiPriority w:val="9"/>
    <w:semiHidden/>
    <w:rsid w:val="006558F9"/>
    <w:rPr>
      <w:rFonts w:ascii="Calibri" w:eastAsia="Times New Roman" w:hAnsi="Calibri" w:cs="Times New Roman"/>
      <w:b/>
      <w:bCs/>
      <w:i/>
      <w:iCs/>
      <w:noProof/>
      <w:sz w:val="26"/>
      <w:szCs w:val="26"/>
      <w:lang w:val="en-US"/>
    </w:rPr>
  </w:style>
  <w:style w:type="character" w:customStyle="1" w:styleId="Ttulo6Car">
    <w:name w:val="Título 6 Car"/>
    <w:link w:val="Ttulo6"/>
    <w:uiPriority w:val="9"/>
    <w:semiHidden/>
    <w:rsid w:val="006558F9"/>
    <w:rPr>
      <w:rFonts w:ascii="Calibri" w:eastAsia="Times New Roman" w:hAnsi="Calibri" w:cs="Times New Roman"/>
      <w:b/>
      <w:bCs/>
      <w:noProof/>
      <w:lang w:val="en-US"/>
    </w:rPr>
  </w:style>
  <w:style w:type="character" w:customStyle="1" w:styleId="Ttulo7Car">
    <w:name w:val="Título 7 Car"/>
    <w:link w:val="Ttulo7"/>
    <w:uiPriority w:val="9"/>
    <w:semiHidden/>
    <w:rsid w:val="006558F9"/>
    <w:rPr>
      <w:rFonts w:ascii="Calibri" w:eastAsia="Times New Roman" w:hAnsi="Calibri" w:cs="Times New Roman"/>
      <w:noProof/>
      <w:sz w:val="24"/>
      <w:szCs w:val="24"/>
      <w:lang w:val="en-US"/>
    </w:rPr>
  </w:style>
  <w:style w:type="character" w:customStyle="1" w:styleId="Ttulo8Car">
    <w:name w:val="Título 8 Car"/>
    <w:link w:val="Ttulo8"/>
    <w:uiPriority w:val="9"/>
    <w:semiHidden/>
    <w:rsid w:val="006558F9"/>
    <w:rPr>
      <w:rFonts w:ascii="Calibri" w:eastAsia="Times New Roman" w:hAnsi="Calibri" w:cs="Times New Roman"/>
      <w:i/>
      <w:iCs/>
      <w:noProof/>
      <w:sz w:val="24"/>
      <w:szCs w:val="24"/>
      <w:lang w:val="en-US"/>
    </w:rPr>
  </w:style>
  <w:style w:type="character" w:customStyle="1" w:styleId="Ttulo9Car">
    <w:name w:val="Título 9 Car"/>
    <w:link w:val="Ttulo9"/>
    <w:uiPriority w:val="9"/>
    <w:semiHidden/>
    <w:rsid w:val="006558F9"/>
    <w:rPr>
      <w:rFonts w:ascii="Cambria" w:eastAsia="Times New Roman" w:hAnsi="Cambria" w:cs="Times New Roman"/>
      <w:noProof/>
      <w:lang w:val="en-US"/>
    </w:rPr>
  </w:style>
  <w:style w:type="paragraph" w:customStyle="1" w:styleId="OmniPage1">
    <w:name w:val="OmniPage #1"/>
    <w:basedOn w:val="Normal"/>
    <w:uiPriority w:val="99"/>
    <w:rsid w:val="00B02ED0"/>
    <w:pPr>
      <w:tabs>
        <w:tab w:val="left" w:pos="0"/>
        <w:tab w:val="right" w:pos="4300"/>
      </w:tabs>
      <w:ind w:left="1080" w:right="5500"/>
    </w:pPr>
  </w:style>
  <w:style w:type="paragraph" w:customStyle="1" w:styleId="OmniPage2">
    <w:name w:val="OmniPage #2"/>
    <w:basedOn w:val="Normal"/>
    <w:uiPriority w:val="99"/>
    <w:rsid w:val="00B02ED0"/>
    <w:pPr>
      <w:tabs>
        <w:tab w:val="left" w:pos="2460"/>
        <w:tab w:val="right" w:pos="7340"/>
      </w:tabs>
      <w:jc w:val="center"/>
    </w:pPr>
  </w:style>
  <w:style w:type="paragraph" w:customStyle="1" w:styleId="OmniPage3">
    <w:name w:val="OmniPage #3"/>
    <w:basedOn w:val="Normal"/>
    <w:uiPriority w:val="99"/>
    <w:rsid w:val="00B02ED0"/>
    <w:pPr>
      <w:tabs>
        <w:tab w:val="left" w:pos="2040"/>
        <w:tab w:val="left" w:pos="2100"/>
        <w:tab w:val="left" w:pos="6140"/>
        <w:tab w:val="right" w:pos="9560"/>
      </w:tabs>
      <w:ind w:left="2040" w:right="240"/>
    </w:pPr>
  </w:style>
  <w:style w:type="paragraph" w:customStyle="1" w:styleId="OmniPage4">
    <w:name w:val="OmniPage #4"/>
    <w:basedOn w:val="Normal"/>
    <w:uiPriority w:val="99"/>
    <w:rsid w:val="00B02ED0"/>
    <w:pPr>
      <w:tabs>
        <w:tab w:val="left" w:pos="1140"/>
        <w:tab w:val="left" w:pos="1200"/>
        <w:tab w:val="left" w:pos="1680"/>
        <w:tab w:val="left" w:pos="1760"/>
        <w:tab w:val="left" w:pos="2700"/>
        <w:tab w:val="left" w:leader="dot" w:pos="5060"/>
        <w:tab w:val="left" w:pos="5280"/>
        <w:tab w:val="left" w:pos="5420"/>
        <w:tab w:val="left" w:pos="5920"/>
        <w:tab w:val="left" w:pos="6540"/>
        <w:tab w:val="left" w:pos="9560"/>
        <w:tab w:val="right" w:pos="9800"/>
      </w:tabs>
      <w:ind w:left="1140"/>
    </w:pPr>
  </w:style>
  <w:style w:type="paragraph" w:customStyle="1" w:styleId="OmniPage5">
    <w:name w:val="OmniPage #5"/>
    <w:basedOn w:val="Normal"/>
    <w:uiPriority w:val="99"/>
    <w:rsid w:val="00B02ED0"/>
    <w:pPr>
      <w:tabs>
        <w:tab w:val="left" w:pos="1240"/>
        <w:tab w:val="left" w:pos="1300"/>
        <w:tab w:val="left" w:pos="6140"/>
        <w:tab w:val="right" w:pos="9660"/>
      </w:tabs>
      <w:ind w:left="1240" w:right="140"/>
    </w:pPr>
  </w:style>
  <w:style w:type="paragraph" w:customStyle="1" w:styleId="OmniPage6">
    <w:name w:val="OmniPage #6"/>
    <w:basedOn w:val="Normal"/>
    <w:uiPriority w:val="99"/>
    <w:rsid w:val="00B02ED0"/>
    <w:pPr>
      <w:tabs>
        <w:tab w:val="left" w:pos="2760"/>
        <w:tab w:val="right" w:pos="4000"/>
      </w:tabs>
      <w:ind w:left="2760" w:right="5800"/>
    </w:pPr>
  </w:style>
  <w:style w:type="paragraph" w:styleId="Encabezado">
    <w:name w:val="header"/>
    <w:basedOn w:val="Normal"/>
    <w:link w:val="EncabezadoCar"/>
    <w:uiPriority w:val="99"/>
    <w:rsid w:val="00B02ED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semiHidden/>
    <w:rsid w:val="006558F9"/>
    <w:rPr>
      <w:rFonts w:ascii="Times" w:hAnsi="Times" w:cs="Times"/>
      <w:noProof/>
      <w:sz w:val="20"/>
      <w:szCs w:val="20"/>
      <w:lang w:val="en-US"/>
    </w:rPr>
  </w:style>
  <w:style w:type="character" w:styleId="Nmerodepgina">
    <w:name w:val="page number"/>
    <w:uiPriority w:val="99"/>
    <w:rsid w:val="00B02ED0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02ED0"/>
    <w:pPr>
      <w:widowControl w:val="0"/>
      <w:tabs>
        <w:tab w:val="center" w:pos="4252"/>
        <w:tab w:val="right" w:pos="8504"/>
      </w:tabs>
    </w:pPr>
    <w:rPr>
      <w:rFonts w:ascii="Courier" w:hAnsi="Courier" w:cs="Courier"/>
      <w:noProof w:val="0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semiHidden/>
    <w:rsid w:val="006558F9"/>
    <w:rPr>
      <w:rFonts w:ascii="Times" w:hAnsi="Times" w:cs="Times"/>
      <w:noProof/>
      <w:sz w:val="20"/>
      <w:szCs w:val="20"/>
      <w:lang w:val="en-US"/>
    </w:rPr>
  </w:style>
  <w:style w:type="character" w:styleId="Hipervnculo">
    <w:name w:val="Hyperlink"/>
    <w:uiPriority w:val="99"/>
    <w:rsid w:val="00B02ED0"/>
    <w:rPr>
      <w:color w:val="0000FF"/>
      <w:u w:val="single"/>
    </w:rPr>
  </w:style>
  <w:style w:type="character" w:styleId="Hipervnculovisitado">
    <w:name w:val="FollowedHyperlink"/>
    <w:uiPriority w:val="99"/>
    <w:rsid w:val="00B02ED0"/>
    <w:rPr>
      <w:color w:val="800080"/>
      <w:u w:val="single"/>
    </w:rPr>
  </w:style>
  <w:style w:type="paragraph" w:styleId="Epgrafe">
    <w:name w:val="caption"/>
    <w:basedOn w:val="Normal"/>
    <w:next w:val="Normal"/>
    <w:uiPriority w:val="99"/>
    <w:qFormat/>
    <w:rsid w:val="00B02ED0"/>
    <w:pPr>
      <w:tabs>
        <w:tab w:val="center" w:pos="2835"/>
        <w:tab w:val="center" w:pos="7938"/>
      </w:tabs>
    </w:pPr>
    <w:rPr>
      <w:rFonts w:ascii="Trebuchet MS" w:hAnsi="Trebuchet MS" w:cs="Trebuchet MS"/>
      <w:sz w:val="24"/>
      <w:szCs w:val="24"/>
      <w:lang w:val="es-ES"/>
    </w:rPr>
  </w:style>
  <w:style w:type="paragraph" w:styleId="Textodebloque">
    <w:name w:val="Block Text"/>
    <w:basedOn w:val="Normal"/>
    <w:uiPriority w:val="99"/>
    <w:rsid w:val="00B02ED0"/>
    <w:pPr>
      <w:tabs>
        <w:tab w:val="left" w:pos="-417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426" w:right="408"/>
      <w:jc w:val="both"/>
    </w:pPr>
    <w:rPr>
      <w:rFonts w:ascii="Trebuchet MS" w:hAnsi="Trebuchet MS" w:cs="Trebuchet MS"/>
      <w:sz w:val="22"/>
      <w:szCs w:val="22"/>
      <w:lang w:val="es-ES"/>
    </w:rPr>
  </w:style>
  <w:style w:type="character" w:customStyle="1" w:styleId="apple-converted-space">
    <w:name w:val="apple-converted-space"/>
    <w:basedOn w:val="Fuentedeprrafopredeter"/>
    <w:uiPriority w:val="99"/>
    <w:rsid w:val="00616131"/>
  </w:style>
  <w:style w:type="paragraph" w:customStyle="1" w:styleId="Prrafodelista1">
    <w:name w:val="Párrafo de lista1"/>
    <w:basedOn w:val="Normal"/>
    <w:uiPriority w:val="99"/>
    <w:qFormat/>
    <w:rsid w:val="005479D6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2B5E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B5E0B"/>
    <w:rPr>
      <w:rFonts w:ascii="Tahoma" w:hAnsi="Tahoma" w:cs="Tahoma"/>
      <w:noProof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xsanchez@upl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zabeth.zenteno@upl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1549</Words>
  <Characters>8524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CONCEPCION</vt:lpstr>
    </vt:vector>
  </TitlesOfParts>
  <Company>DIRECCION DE INVESTIGACION - UdeC</Company>
  <LinksUpToDate>false</LinksUpToDate>
  <CharactersWithSpaces>10053</CharactersWithSpaces>
  <SharedDoc>false</SharedDoc>
  <HLinks>
    <vt:vector size="6" baseType="variant"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mailto:direcciondeinvestigacion@upla.cl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CONCEPCION</dc:title>
  <dc:creator>Dirección de Investigación</dc:creator>
  <cp:lastModifiedBy>UPLA</cp:lastModifiedBy>
  <cp:revision>2</cp:revision>
  <cp:lastPrinted>2014-03-26T14:01:00Z</cp:lastPrinted>
  <dcterms:created xsi:type="dcterms:W3CDTF">2015-12-28T20:40:00Z</dcterms:created>
  <dcterms:modified xsi:type="dcterms:W3CDTF">2015-12-28T20:40:00Z</dcterms:modified>
</cp:coreProperties>
</file>